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Default="00BF50E0" w:rsidP="00BF50E0">
      <w:pPr>
        <w:jc w:val="center"/>
        <w:rPr>
          <w:rFonts w:ascii="Arial" w:hAnsi="Arial" w:cs="Arial"/>
          <w:b/>
        </w:rPr>
      </w:pPr>
      <w:smartTag w:uri="urn:schemas-microsoft-com:office:smarttags" w:element="place">
        <w:smartTag w:uri="urn:schemas-microsoft-com:office:smarttags" w:element="PlaceName">
          <w:r w:rsidRPr="000337ED">
            <w:rPr>
              <w:rFonts w:ascii="Arial" w:hAnsi="Arial" w:cs="Arial"/>
              <w:b/>
            </w:rPr>
            <w:t>Custer</w:t>
          </w:r>
        </w:smartTag>
        <w:r w:rsidRPr="000337ED">
          <w:rPr>
            <w:rFonts w:ascii="Arial" w:hAnsi="Arial" w:cs="Arial"/>
            <w:b/>
          </w:rPr>
          <w:t xml:space="preserve"> </w:t>
        </w:r>
        <w:smartTag w:uri="urn:schemas-microsoft-com:office:smarttags" w:element="PlaceType">
          <w:r w:rsidRPr="000337ED">
            <w:rPr>
              <w:rFonts w:ascii="Arial" w:hAnsi="Arial" w:cs="Arial"/>
              <w:b/>
            </w:rPr>
            <w:t>County</w:t>
          </w:r>
        </w:smartTag>
      </w:smartTag>
      <w:r w:rsidRPr="000337ED">
        <w:rPr>
          <w:rFonts w:ascii="Arial" w:hAnsi="Arial" w:cs="Arial"/>
          <w:b/>
        </w:rPr>
        <w:t xml:space="preserve"> Commissioner Meeting </w:t>
      </w:r>
    </w:p>
    <w:p w:rsidR="0017105F" w:rsidRDefault="0017105F" w:rsidP="00BF50E0">
      <w:pPr>
        <w:jc w:val="center"/>
        <w:rPr>
          <w:rFonts w:ascii="Arial" w:hAnsi="Arial" w:cs="Arial"/>
          <w:b/>
        </w:rPr>
      </w:pPr>
      <w:r>
        <w:rPr>
          <w:rFonts w:ascii="Arial" w:hAnsi="Arial" w:cs="Arial"/>
          <w:b/>
        </w:rPr>
        <w:t xml:space="preserve">Date:  </w:t>
      </w:r>
      <w:r w:rsidR="00644354">
        <w:rPr>
          <w:rFonts w:ascii="Arial" w:hAnsi="Arial" w:cs="Arial"/>
        </w:rPr>
        <w:t>March 25, 2015</w:t>
      </w:r>
    </w:p>
    <w:p w:rsidR="00C335E2" w:rsidRPr="000337ED" w:rsidRDefault="0017105F" w:rsidP="00BF50E0">
      <w:pPr>
        <w:jc w:val="center"/>
        <w:rPr>
          <w:rFonts w:ascii="Arial" w:hAnsi="Arial" w:cs="Arial"/>
          <w:b/>
        </w:rPr>
      </w:pPr>
      <w:r>
        <w:rPr>
          <w:rFonts w:ascii="Arial" w:hAnsi="Arial" w:cs="Arial"/>
          <w:b/>
        </w:rPr>
        <w:t xml:space="preserve"> </w:t>
      </w:r>
    </w:p>
    <w:p w:rsidR="0053535C" w:rsidRPr="00A32B80" w:rsidRDefault="00207162" w:rsidP="00963442">
      <w:pPr>
        <w:rPr>
          <w:rFonts w:ascii="Arial" w:hAnsi="Arial" w:cs="Arial"/>
        </w:rPr>
      </w:pPr>
      <w:r>
        <w:rPr>
          <w:rFonts w:ascii="Arial" w:hAnsi="Arial" w:cs="Arial"/>
        </w:rPr>
        <w:t xml:space="preserve">Chairman </w:t>
      </w:r>
      <w:r w:rsidR="00680B7B">
        <w:rPr>
          <w:rFonts w:ascii="Arial" w:hAnsi="Arial" w:cs="Arial"/>
        </w:rPr>
        <w:t xml:space="preserve">Lampert </w:t>
      </w:r>
      <w:r w:rsidR="00963442" w:rsidRPr="00A32B80">
        <w:rPr>
          <w:rFonts w:ascii="Arial" w:hAnsi="Arial" w:cs="Arial"/>
        </w:rPr>
        <w:t>called the meeting to order at 8:00 a.m. with the Ple</w:t>
      </w:r>
      <w:r w:rsidR="00083799" w:rsidRPr="00A32B80">
        <w:rPr>
          <w:rFonts w:ascii="Arial" w:hAnsi="Arial" w:cs="Arial"/>
        </w:rPr>
        <w:t>dge of Allegiance.</w:t>
      </w:r>
      <w:r w:rsidR="005350F9">
        <w:rPr>
          <w:rFonts w:ascii="Arial" w:hAnsi="Arial" w:cs="Arial"/>
        </w:rPr>
        <w:t xml:space="preserve"> </w:t>
      </w:r>
      <w:r w:rsidR="007075C4">
        <w:rPr>
          <w:rFonts w:ascii="Arial" w:hAnsi="Arial" w:cs="Arial"/>
        </w:rPr>
        <w:t>Mark Hartma</w:t>
      </w:r>
      <w:r w:rsidR="00644354">
        <w:rPr>
          <w:rFonts w:ascii="Arial" w:hAnsi="Arial" w:cs="Arial"/>
        </w:rPr>
        <w:t>n</w:t>
      </w:r>
      <w:r w:rsidR="007075C4">
        <w:rPr>
          <w:rFonts w:ascii="Arial" w:hAnsi="Arial" w:cs="Arial"/>
        </w:rPr>
        <w:t xml:space="preserve">, </w:t>
      </w:r>
      <w:r>
        <w:rPr>
          <w:rFonts w:ascii="Arial" w:hAnsi="Arial" w:cs="Arial"/>
        </w:rPr>
        <w:t>David Hazeltine</w:t>
      </w:r>
      <w:r w:rsidR="00963442" w:rsidRPr="00A32B80">
        <w:rPr>
          <w:rFonts w:ascii="Arial" w:hAnsi="Arial" w:cs="Arial"/>
        </w:rPr>
        <w:t>,</w:t>
      </w:r>
      <w:r w:rsidR="007075C4">
        <w:rPr>
          <w:rFonts w:ascii="Arial" w:hAnsi="Arial" w:cs="Arial"/>
        </w:rPr>
        <w:t xml:space="preserve"> Travis Bies, </w:t>
      </w:r>
      <w:r w:rsidR="002571F6" w:rsidRPr="00A32B80">
        <w:rPr>
          <w:rFonts w:ascii="Arial" w:hAnsi="Arial" w:cs="Arial"/>
        </w:rPr>
        <w:t>Jim Lintz</w:t>
      </w:r>
      <w:r w:rsidR="007075C4">
        <w:rPr>
          <w:rFonts w:ascii="Arial" w:hAnsi="Arial" w:cs="Arial"/>
        </w:rPr>
        <w:t>, T</w:t>
      </w:r>
      <w:r w:rsidR="00EA3FDE" w:rsidRPr="00A32B80">
        <w:rPr>
          <w:rFonts w:ascii="Arial" w:hAnsi="Arial" w:cs="Arial"/>
        </w:rPr>
        <w:t>racy Kelley,</w:t>
      </w:r>
      <w:r w:rsidR="00963442" w:rsidRPr="00A32B80">
        <w:rPr>
          <w:rFonts w:ascii="Arial" w:hAnsi="Arial" w:cs="Arial"/>
        </w:rPr>
        <w:t xml:space="preserve"> State’s Attorney and the Auditor were present.</w:t>
      </w:r>
    </w:p>
    <w:p w:rsidR="00963442" w:rsidRPr="00A32B80" w:rsidRDefault="00644354" w:rsidP="00963442">
      <w:pPr>
        <w:rPr>
          <w:rFonts w:ascii="Arial" w:hAnsi="Arial" w:cs="Arial"/>
        </w:rPr>
      </w:pPr>
      <w:r>
        <w:rPr>
          <w:rFonts w:ascii="Arial" w:hAnsi="Arial" w:cs="Arial"/>
        </w:rPr>
        <w:t xml:space="preserve">Travis Bies </w:t>
      </w:r>
      <w:r w:rsidR="005350F9">
        <w:rPr>
          <w:rFonts w:ascii="Arial" w:hAnsi="Arial" w:cs="Arial"/>
        </w:rPr>
        <w:t xml:space="preserve">moved </w:t>
      </w:r>
      <w:r>
        <w:rPr>
          <w:rFonts w:ascii="Arial" w:hAnsi="Arial" w:cs="Arial"/>
        </w:rPr>
        <w:t xml:space="preserve">and Jim Lintz seconded </w:t>
      </w:r>
      <w:r w:rsidR="005350F9">
        <w:rPr>
          <w:rFonts w:ascii="Arial" w:hAnsi="Arial" w:cs="Arial"/>
        </w:rPr>
        <w:t>to approve</w:t>
      </w:r>
      <w:r w:rsidR="00963442" w:rsidRPr="00A32B80">
        <w:rPr>
          <w:rFonts w:ascii="Arial" w:hAnsi="Arial" w:cs="Arial"/>
        </w:rPr>
        <w:t xml:space="preserve"> the </w:t>
      </w:r>
      <w:r>
        <w:rPr>
          <w:rFonts w:ascii="Arial" w:hAnsi="Arial" w:cs="Arial"/>
        </w:rPr>
        <w:t>agenda as presented</w:t>
      </w:r>
      <w:r w:rsidR="00963442" w:rsidRPr="00A32B80">
        <w:rPr>
          <w:rFonts w:ascii="Arial" w:hAnsi="Arial" w:cs="Arial"/>
        </w:rPr>
        <w:t xml:space="preserve">.   </w:t>
      </w:r>
      <w:r w:rsidR="005350F9">
        <w:rPr>
          <w:rFonts w:ascii="Arial" w:hAnsi="Arial" w:cs="Arial"/>
        </w:rPr>
        <w:t xml:space="preserve">Motion carried. </w:t>
      </w:r>
      <w:r w:rsidR="00963442" w:rsidRPr="00A32B80">
        <w:rPr>
          <w:rFonts w:ascii="Arial" w:hAnsi="Arial" w:cs="Arial"/>
        </w:rPr>
        <w:t>In the following proceedings, all action taken was first duly moved and seconded, received a unanimous vote of the Commissioners without dissenting vote or abstention, unless otherwise stated.</w:t>
      </w:r>
    </w:p>
    <w:p w:rsidR="00083799" w:rsidRPr="00A32B80" w:rsidRDefault="00083799" w:rsidP="00083799">
      <w:pPr>
        <w:rPr>
          <w:rFonts w:ascii="Arial" w:hAnsi="Arial" w:cs="Arial"/>
          <w:b/>
          <w:u w:val="single"/>
        </w:rPr>
      </w:pPr>
      <w:r w:rsidRPr="00A32B80">
        <w:rPr>
          <w:rFonts w:ascii="Arial" w:hAnsi="Arial" w:cs="Arial"/>
          <w:b/>
          <w:u w:val="single"/>
        </w:rPr>
        <w:t>Minutes</w:t>
      </w:r>
    </w:p>
    <w:p w:rsidR="00083799" w:rsidRPr="00D03FC7" w:rsidRDefault="00644354" w:rsidP="00083799">
      <w:pPr>
        <w:rPr>
          <w:rFonts w:ascii="Arial" w:hAnsi="Arial" w:cs="Arial"/>
          <w:sz w:val="22"/>
          <w:szCs w:val="22"/>
        </w:rPr>
      </w:pPr>
      <w:r>
        <w:rPr>
          <w:rFonts w:ascii="Arial" w:hAnsi="Arial" w:cs="Arial"/>
        </w:rPr>
        <w:t>Dave Hazeltine</w:t>
      </w:r>
      <w:r w:rsidR="00083799" w:rsidRPr="00A32B80">
        <w:rPr>
          <w:rFonts w:ascii="Arial" w:hAnsi="Arial" w:cs="Arial"/>
        </w:rPr>
        <w:t xml:space="preserve"> moved </w:t>
      </w:r>
      <w:r>
        <w:rPr>
          <w:rFonts w:ascii="Arial" w:hAnsi="Arial" w:cs="Arial"/>
        </w:rPr>
        <w:t xml:space="preserve">and Travis Bies seconded </w:t>
      </w:r>
      <w:r w:rsidR="00083799" w:rsidRPr="00A32B80">
        <w:rPr>
          <w:rFonts w:ascii="Arial" w:hAnsi="Arial" w:cs="Arial"/>
        </w:rPr>
        <w:t xml:space="preserve">to approve the </w:t>
      </w:r>
      <w:r w:rsidR="00B83940" w:rsidRPr="00A32B80">
        <w:rPr>
          <w:rFonts w:ascii="Arial" w:hAnsi="Arial" w:cs="Arial"/>
        </w:rPr>
        <w:t>min</w:t>
      </w:r>
      <w:r w:rsidR="00F95812" w:rsidRPr="00A32B80">
        <w:rPr>
          <w:rFonts w:ascii="Arial" w:hAnsi="Arial" w:cs="Arial"/>
        </w:rPr>
        <w:t xml:space="preserve">utes of the </w:t>
      </w:r>
      <w:r>
        <w:rPr>
          <w:rFonts w:ascii="Arial" w:hAnsi="Arial" w:cs="Arial"/>
        </w:rPr>
        <w:t>February 2</w:t>
      </w:r>
      <w:r w:rsidR="00D3245D">
        <w:rPr>
          <w:rFonts w:ascii="Arial" w:hAnsi="Arial" w:cs="Arial"/>
        </w:rPr>
        <w:t>6</w:t>
      </w:r>
      <w:r w:rsidRPr="00644354">
        <w:rPr>
          <w:rFonts w:ascii="Arial" w:hAnsi="Arial" w:cs="Arial"/>
          <w:vertAlign w:val="superscript"/>
        </w:rPr>
        <w:t>th</w:t>
      </w:r>
      <w:r>
        <w:rPr>
          <w:rFonts w:ascii="Arial" w:hAnsi="Arial" w:cs="Arial"/>
        </w:rPr>
        <w:t>, 2015</w:t>
      </w:r>
      <w:r w:rsidR="00680B7B">
        <w:rPr>
          <w:sz w:val="26"/>
          <w:szCs w:val="26"/>
        </w:rPr>
        <w:t xml:space="preserve"> </w:t>
      </w:r>
      <w:r w:rsidR="009A3011">
        <w:rPr>
          <w:rFonts w:ascii="Arial" w:hAnsi="Arial" w:cs="Arial"/>
        </w:rPr>
        <w:t>c</w:t>
      </w:r>
      <w:r w:rsidR="00F95812" w:rsidRPr="00A32B80">
        <w:rPr>
          <w:rFonts w:ascii="Arial" w:hAnsi="Arial" w:cs="Arial"/>
        </w:rPr>
        <w:t xml:space="preserve">ommission </w:t>
      </w:r>
      <w:r w:rsidR="00080CAF" w:rsidRPr="00A32B80">
        <w:rPr>
          <w:rFonts w:ascii="Arial" w:hAnsi="Arial" w:cs="Arial"/>
        </w:rPr>
        <w:t>meeting</w:t>
      </w:r>
      <w:r w:rsidR="00F95812" w:rsidRPr="00A32B80">
        <w:rPr>
          <w:rFonts w:ascii="Arial" w:hAnsi="Arial" w:cs="Arial"/>
        </w:rPr>
        <w:t xml:space="preserve"> </w:t>
      </w:r>
      <w:r w:rsidR="0035633D">
        <w:rPr>
          <w:rFonts w:ascii="Arial" w:hAnsi="Arial" w:cs="Arial"/>
        </w:rPr>
        <w:t>as presented</w:t>
      </w:r>
      <w:r w:rsidR="00D02827">
        <w:rPr>
          <w:rFonts w:ascii="Arial" w:hAnsi="Arial" w:cs="Arial"/>
        </w:rPr>
        <w:t xml:space="preserve">. </w:t>
      </w:r>
      <w:r w:rsidR="00083799" w:rsidRPr="00A32B80">
        <w:rPr>
          <w:rFonts w:ascii="Arial" w:hAnsi="Arial" w:cs="Arial"/>
        </w:rPr>
        <w:t xml:space="preserve"> Motion carried</w:t>
      </w:r>
      <w:r w:rsidR="00740F03" w:rsidRPr="00A32B80">
        <w:rPr>
          <w:rFonts w:ascii="Arial" w:hAnsi="Arial" w:cs="Arial"/>
        </w:rPr>
        <w:t>.</w:t>
      </w:r>
    </w:p>
    <w:p w:rsidR="00A86855" w:rsidRDefault="00A86855" w:rsidP="00A86855">
      <w:pPr>
        <w:rPr>
          <w:rFonts w:ascii="Arial" w:hAnsi="Arial" w:cs="Arial"/>
          <w:sz w:val="20"/>
          <w:szCs w:val="20"/>
        </w:rPr>
      </w:pPr>
      <w:r w:rsidRPr="009F3452">
        <w:rPr>
          <w:rFonts w:ascii="Arial" w:hAnsi="Arial" w:cs="Arial"/>
          <w:b/>
          <w:u w:val="single"/>
        </w:rPr>
        <w:t>Declaration of Conflict of Interest</w:t>
      </w:r>
      <w:r w:rsidR="00680B7B">
        <w:rPr>
          <w:rFonts w:ascii="Arial" w:hAnsi="Arial" w:cs="Arial"/>
          <w:b/>
          <w:sz w:val="20"/>
          <w:szCs w:val="20"/>
          <w:u w:val="single"/>
        </w:rPr>
        <w:t xml:space="preserve"> </w:t>
      </w:r>
      <w:r w:rsidRPr="00481A53">
        <w:rPr>
          <w:rFonts w:ascii="Arial" w:hAnsi="Arial" w:cs="Arial"/>
          <w:sz w:val="20"/>
          <w:szCs w:val="20"/>
        </w:rPr>
        <w:t>-</w:t>
      </w:r>
      <w:r w:rsidR="00680B7B">
        <w:rPr>
          <w:rFonts w:ascii="Arial" w:hAnsi="Arial" w:cs="Arial"/>
          <w:sz w:val="20"/>
          <w:szCs w:val="20"/>
        </w:rPr>
        <w:t xml:space="preserve"> </w:t>
      </w:r>
      <w:r w:rsidRPr="009F3452">
        <w:rPr>
          <w:rFonts w:ascii="Arial" w:hAnsi="Arial" w:cs="Arial"/>
        </w:rPr>
        <w:t>None</w:t>
      </w:r>
      <w:r w:rsidR="00680B7B" w:rsidRPr="009F3452">
        <w:rPr>
          <w:rFonts w:ascii="Arial" w:hAnsi="Arial" w:cs="Arial"/>
        </w:rPr>
        <w:t xml:space="preserve"> </w:t>
      </w:r>
      <w:r w:rsidRPr="009F3452">
        <w:rPr>
          <w:rFonts w:ascii="Arial" w:hAnsi="Arial" w:cs="Arial"/>
        </w:rPr>
        <w:t>declared</w:t>
      </w:r>
    </w:p>
    <w:p w:rsidR="009A3011" w:rsidRDefault="00322EF9" w:rsidP="00322EF9">
      <w:pPr>
        <w:rPr>
          <w:rFonts w:ascii="Arial" w:hAnsi="Arial" w:cs="Arial"/>
          <w:b/>
          <w:u w:val="single"/>
        </w:rPr>
      </w:pPr>
      <w:r>
        <w:rPr>
          <w:rFonts w:ascii="Arial" w:hAnsi="Arial" w:cs="Arial"/>
          <w:b/>
          <w:u w:val="single"/>
        </w:rPr>
        <w:t>East County Highway Shop</w:t>
      </w:r>
    </w:p>
    <w:p w:rsidR="00322EF9" w:rsidRPr="00322EF9" w:rsidRDefault="00322EF9" w:rsidP="00322EF9">
      <w:pPr>
        <w:rPr>
          <w:rFonts w:ascii="Arial" w:hAnsi="Arial" w:cs="Arial"/>
        </w:rPr>
      </w:pPr>
      <w:r>
        <w:rPr>
          <w:rFonts w:ascii="Arial" w:hAnsi="Arial" w:cs="Arial"/>
        </w:rPr>
        <w:t>-Jim Semmler of Semmler Construction submitted a contract to the Board for the design build plans for the new East County High</w:t>
      </w:r>
      <w:r w:rsidR="00D3245D">
        <w:rPr>
          <w:rFonts w:ascii="Arial" w:hAnsi="Arial" w:cs="Arial"/>
        </w:rPr>
        <w:t>way Shop in the amount of $484,0</w:t>
      </w:r>
      <w:r>
        <w:rPr>
          <w:rFonts w:ascii="Arial" w:hAnsi="Arial" w:cs="Arial"/>
        </w:rPr>
        <w:t xml:space="preserve">00 </w:t>
      </w:r>
      <w:r w:rsidR="00D3245D">
        <w:rPr>
          <w:rFonts w:ascii="Arial" w:hAnsi="Arial" w:cs="Arial"/>
        </w:rPr>
        <w:t>for the main shop area and $72,9</w:t>
      </w:r>
      <w:r>
        <w:rPr>
          <w:rFonts w:ascii="Arial" w:hAnsi="Arial" w:cs="Arial"/>
        </w:rPr>
        <w:t>00 for the office space which will be a complete turnkey building.  Dave Hazeltine moved and Mark Hartman seconded to authorize the Chairman to sign the contract when the AIA criteria has been reviewed by the States Attorney.  Motion carried.</w:t>
      </w:r>
    </w:p>
    <w:p w:rsidR="00322EF9" w:rsidRDefault="00322EF9" w:rsidP="00322EF9">
      <w:pPr>
        <w:rPr>
          <w:rFonts w:ascii="Arial" w:hAnsi="Arial" w:cs="Arial"/>
          <w:b/>
          <w:u w:val="single"/>
        </w:rPr>
      </w:pPr>
      <w:r>
        <w:rPr>
          <w:rFonts w:ascii="Arial" w:hAnsi="Arial" w:cs="Arial"/>
          <w:b/>
          <w:u w:val="single"/>
        </w:rPr>
        <w:t>Buffalo Gap Hazard Mitigation Resolution 2015-4</w:t>
      </w:r>
    </w:p>
    <w:p w:rsidR="00322EF9" w:rsidRDefault="00CC207F" w:rsidP="00322EF9">
      <w:pPr>
        <w:rPr>
          <w:rFonts w:ascii="Arial" w:hAnsi="Arial" w:cs="Arial"/>
        </w:rPr>
      </w:pPr>
      <w:r>
        <w:rPr>
          <w:rFonts w:ascii="Arial" w:hAnsi="Arial" w:cs="Arial"/>
        </w:rPr>
        <w:t>-Mark Hartman moved and Travis Bies seconded to approve Resolution 2015-4.  Motion carried</w:t>
      </w:r>
    </w:p>
    <w:p w:rsidR="00CC207F" w:rsidRPr="00CC207F" w:rsidRDefault="00CC207F" w:rsidP="00CC207F">
      <w:pPr>
        <w:pStyle w:val="NoSpacing"/>
        <w:rPr>
          <w:rFonts w:ascii="Arial" w:eastAsia="Times New Roman" w:hAnsi="Arial" w:cs="Arial"/>
          <w:sz w:val="24"/>
          <w:szCs w:val="24"/>
          <w:u w:val="single"/>
        </w:rPr>
      </w:pPr>
      <w:r w:rsidRPr="00CC207F">
        <w:rPr>
          <w:rFonts w:ascii="Arial" w:eastAsia="Times New Roman" w:hAnsi="Arial" w:cs="Arial"/>
          <w:sz w:val="24"/>
          <w:szCs w:val="24"/>
          <w:u w:val="single"/>
        </w:rPr>
        <w:t>CUSTER COUNTY RESOLUTION 2015-4 APPOINTMENT OF APPLICANT AGENT For the Hazard Mitigation Grant Program (HMPG)</w:t>
      </w:r>
    </w:p>
    <w:p w:rsidR="00CC207F" w:rsidRPr="00CC207F" w:rsidRDefault="00CC207F" w:rsidP="00CC207F">
      <w:pPr>
        <w:pStyle w:val="NoSpacing"/>
        <w:rPr>
          <w:rFonts w:ascii="Arial" w:eastAsia="Times New Roman" w:hAnsi="Arial" w:cs="Arial"/>
          <w:sz w:val="24"/>
          <w:szCs w:val="24"/>
        </w:rPr>
      </w:pPr>
      <w:r w:rsidRPr="00CC207F">
        <w:rPr>
          <w:rFonts w:ascii="Arial" w:eastAsia="Times New Roman" w:hAnsi="Arial" w:cs="Arial"/>
          <w:sz w:val="24"/>
          <w:szCs w:val="24"/>
        </w:rPr>
        <w:t>WHEREAS, Custer County is submitting a Hazard Mitigation Grant project to the Federal Emergency Management Agency and the State of South Dakota; and,</w:t>
      </w:r>
    </w:p>
    <w:p w:rsidR="00CC207F" w:rsidRPr="00CC207F" w:rsidRDefault="00CC207F" w:rsidP="00CC207F">
      <w:pPr>
        <w:pStyle w:val="NoSpacing"/>
        <w:rPr>
          <w:rFonts w:ascii="Arial" w:eastAsia="Times New Roman" w:hAnsi="Arial" w:cs="Arial"/>
          <w:sz w:val="24"/>
          <w:szCs w:val="24"/>
        </w:rPr>
      </w:pPr>
      <w:r w:rsidRPr="00CC207F">
        <w:rPr>
          <w:rFonts w:ascii="Arial" w:eastAsia="Times New Roman" w:hAnsi="Arial" w:cs="Arial"/>
          <w:sz w:val="24"/>
          <w:szCs w:val="24"/>
        </w:rPr>
        <w:t>WHEREAS, Custer County is required to appoint an Applicant Agent for the purpose of signing documents and assuring the completion of all application documents;</w:t>
      </w:r>
    </w:p>
    <w:p w:rsidR="00CC207F" w:rsidRPr="00CC207F" w:rsidRDefault="00CC207F" w:rsidP="00CC207F">
      <w:pPr>
        <w:pStyle w:val="NoSpacing"/>
        <w:rPr>
          <w:rFonts w:ascii="Arial" w:eastAsia="Times New Roman" w:hAnsi="Arial" w:cs="Arial"/>
          <w:sz w:val="24"/>
          <w:szCs w:val="24"/>
        </w:rPr>
      </w:pPr>
      <w:r w:rsidRPr="00CC207F">
        <w:rPr>
          <w:rFonts w:ascii="Arial" w:eastAsia="Times New Roman" w:hAnsi="Arial" w:cs="Arial"/>
          <w:sz w:val="24"/>
          <w:szCs w:val="24"/>
        </w:rPr>
        <w:t>NOW, THEREFORE BE IT RESOLVED, that Custer County appoints Phil Lampert as the authorized Applicant Agent.</w:t>
      </w:r>
      <w:r>
        <w:rPr>
          <w:rFonts w:ascii="Arial" w:eastAsia="Times New Roman" w:hAnsi="Arial" w:cs="Arial"/>
          <w:sz w:val="24"/>
          <w:szCs w:val="24"/>
        </w:rPr>
        <w:t xml:space="preserve">  </w:t>
      </w:r>
      <w:r w:rsidRPr="00CC207F">
        <w:rPr>
          <w:rFonts w:ascii="Arial" w:eastAsia="Times New Roman" w:hAnsi="Arial" w:cs="Arial"/>
          <w:sz w:val="24"/>
          <w:szCs w:val="24"/>
        </w:rPr>
        <w:t>Date</w:t>
      </w:r>
      <w:r>
        <w:rPr>
          <w:rFonts w:ascii="Arial" w:eastAsia="Times New Roman" w:hAnsi="Arial" w:cs="Arial"/>
          <w:sz w:val="24"/>
          <w:szCs w:val="24"/>
        </w:rPr>
        <w:t>d</w:t>
      </w:r>
      <w:r w:rsidRPr="00CC207F">
        <w:rPr>
          <w:rFonts w:ascii="Arial" w:eastAsia="Times New Roman" w:hAnsi="Arial" w:cs="Arial"/>
          <w:sz w:val="24"/>
          <w:szCs w:val="24"/>
        </w:rPr>
        <w:t xml:space="preserve"> this 25th day of March, 2015.</w:t>
      </w:r>
    </w:p>
    <w:p w:rsidR="00322EF9" w:rsidRDefault="00322EF9" w:rsidP="00322EF9">
      <w:pPr>
        <w:rPr>
          <w:rFonts w:ascii="Arial" w:hAnsi="Arial" w:cs="Arial"/>
          <w:b/>
          <w:u w:val="single"/>
        </w:rPr>
      </w:pPr>
      <w:r>
        <w:rPr>
          <w:rFonts w:ascii="Arial" w:hAnsi="Arial" w:cs="Arial"/>
          <w:b/>
          <w:u w:val="single"/>
        </w:rPr>
        <w:t>Senate Bill #1 Power Point</w:t>
      </w:r>
    </w:p>
    <w:p w:rsidR="00322EF9" w:rsidRPr="00CC207F" w:rsidRDefault="00CC207F" w:rsidP="00322EF9">
      <w:pPr>
        <w:rPr>
          <w:rFonts w:ascii="Arial" w:hAnsi="Arial" w:cs="Arial"/>
        </w:rPr>
      </w:pPr>
      <w:r>
        <w:rPr>
          <w:rFonts w:ascii="Arial" w:hAnsi="Arial" w:cs="Arial"/>
        </w:rPr>
        <w:t>-The Board reviewed a power point presentation</w:t>
      </w:r>
      <w:r w:rsidRPr="00CC207F">
        <w:rPr>
          <w:rFonts w:ascii="Arial" w:hAnsi="Arial" w:cs="Arial"/>
        </w:rPr>
        <w:t xml:space="preserve"> </w:t>
      </w:r>
      <w:r>
        <w:rPr>
          <w:rFonts w:ascii="Arial" w:hAnsi="Arial" w:cs="Arial"/>
        </w:rPr>
        <w:t>on Senate Bill #1 provided by the State with information on changes to highway funding and revenue that goes into effect on April 1</w:t>
      </w:r>
      <w:r w:rsidRPr="00CC207F">
        <w:rPr>
          <w:rFonts w:ascii="Arial" w:hAnsi="Arial" w:cs="Arial"/>
          <w:vertAlign w:val="superscript"/>
        </w:rPr>
        <w:t>st</w:t>
      </w:r>
      <w:r>
        <w:rPr>
          <w:rFonts w:ascii="Arial" w:hAnsi="Arial" w:cs="Arial"/>
        </w:rPr>
        <w:t>, 2015.</w:t>
      </w:r>
    </w:p>
    <w:p w:rsidR="00322EF9" w:rsidRDefault="00322EF9" w:rsidP="00322EF9">
      <w:pPr>
        <w:rPr>
          <w:rFonts w:ascii="Arial" w:hAnsi="Arial" w:cs="Arial"/>
          <w:b/>
          <w:u w:val="single"/>
        </w:rPr>
      </w:pPr>
      <w:r>
        <w:rPr>
          <w:rFonts w:ascii="Arial" w:hAnsi="Arial" w:cs="Arial"/>
          <w:b/>
          <w:u w:val="single"/>
        </w:rPr>
        <w:t xml:space="preserve">Ordinance #2 </w:t>
      </w:r>
    </w:p>
    <w:p w:rsidR="00322EF9" w:rsidRPr="00CC207F" w:rsidRDefault="00CC207F" w:rsidP="00322EF9">
      <w:pPr>
        <w:rPr>
          <w:rFonts w:ascii="Arial" w:hAnsi="Arial" w:cs="Arial"/>
        </w:rPr>
      </w:pPr>
      <w:r>
        <w:rPr>
          <w:rFonts w:ascii="Arial" w:hAnsi="Arial" w:cs="Arial"/>
        </w:rPr>
        <w:t>-Travis Bies moved and Dave Hazeltine seconded to table the 1</w:t>
      </w:r>
      <w:r w:rsidRPr="00CC207F">
        <w:rPr>
          <w:rFonts w:ascii="Arial" w:hAnsi="Arial" w:cs="Arial"/>
          <w:vertAlign w:val="superscript"/>
        </w:rPr>
        <w:t>st</w:t>
      </w:r>
      <w:r>
        <w:rPr>
          <w:rFonts w:ascii="Arial" w:hAnsi="Arial" w:cs="Arial"/>
        </w:rPr>
        <w:t xml:space="preserve"> reading of Ordinance #2 until a later Commission meeting date.  Motion carried.</w:t>
      </w:r>
    </w:p>
    <w:p w:rsidR="00322EF9" w:rsidRDefault="00322EF9" w:rsidP="00322EF9">
      <w:pPr>
        <w:rPr>
          <w:rFonts w:ascii="Arial" w:hAnsi="Arial" w:cs="Arial"/>
          <w:b/>
          <w:u w:val="single"/>
        </w:rPr>
      </w:pPr>
      <w:r>
        <w:rPr>
          <w:rFonts w:ascii="Arial" w:hAnsi="Arial" w:cs="Arial"/>
          <w:b/>
          <w:u w:val="single"/>
        </w:rPr>
        <w:t>Canal Road Maintenance</w:t>
      </w:r>
    </w:p>
    <w:p w:rsidR="00322EF9" w:rsidRPr="00CC207F" w:rsidRDefault="00CC207F" w:rsidP="00322EF9">
      <w:pPr>
        <w:rPr>
          <w:rFonts w:ascii="Arial" w:hAnsi="Arial" w:cs="Arial"/>
        </w:rPr>
      </w:pPr>
      <w:r>
        <w:rPr>
          <w:rFonts w:ascii="Arial" w:hAnsi="Arial" w:cs="Arial"/>
        </w:rPr>
        <w:t>-Travis Hartshorn requested that the Commissioners a</w:t>
      </w:r>
      <w:r w:rsidR="00D3245D">
        <w:rPr>
          <w:rFonts w:ascii="Arial" w:hAnsi="Arial" w:cs="Arial"/>
        </w:rPr>
        <w:t>uthorize improvements to Canal R</w:t>
      </w:r>
      <w:r>
        <w:rPr>
          <w:rFonts w:ascii="Arial" w:hAnsi="Arial" w:cs="Arial"/>
        </w:rPr>
        <w:t>oad in Cu</w:t>
      </w:r>
      <w:r w:rsidR="00632ED0">
        <w:rPr>
          <w:rFonts w:ascii="Arial" w:hAnsi="Arial" w:cs="Arial"/>
        </w:rPr>
        <w:t>ster County.  The Commissioners will revisit this issue at the April 8</w:t>
      </w:r>
      <w:r w:rsidR="00632ED0" w:rsidRPr="00632ED0">
        <w:rPr>
          <w:rFonts w:ascii="Arial" w:hAnsi="Arial" w:cs="Arial"/>
          <w:vertAlign w:val="superscript"/>
        </w:rPr>
        <w:t>th</w:t>
      </w:r>
      <w:r w:rsidR="00632ED0">
        <w:rPr>
          <w:rFonts w:ascii="Arial" w:hAnsi="Arial" w:cs="Arial"/>
        </w:rPr>
        <w:t>, 2015 Commission meeting after determining if the road is a county road.</w:t>
      </w:r>
    </w:p>
    <w:p w:rsidR="000D3345" w:rsidRDefault="00680B7B" w:rsidP="0068022E">
      <w:pPr>
        <w:rPr>
          <w:rFonts w:ascii="Arial" w:hAnsi="Arial" w:cs="Arial"/>
          <w:b/>
          <w:u w:val="single"/>
        </w:rPr>
      </w:pPr>
      <w:r>
        <w:rPr>
          <w:rFonts w:ascii="Arial" w:hAnsi="Arial" w:cs="Arial"/>
          <w:b/>
          <w:u w:val="single"/>
        </w:rPr>
        <w:t>Executive Session</w:t>
      </w:r>
    </w:p>
    <w:p w:rsidR="009F3452" w:rsidRPr="009F3452" w:rsidRDefault="009F3452" w:rsidP="009F3452">
      <w:pPr>
        <w:rPr>
          <w:rFonts w:ascii="Arial" w:hAnsi="Arial" w:cs="Arial"/>
        </w:rPr>
      </w:pPr>
      <w:r w:rsidRPr="009F3452">
        <w:rPr>
          <w:rFonts w:ascii="Arial" w:hAnsi="Arial" w:cs="Arial"/>
        </w:rPr>
        <w:t>-</w:t>
      </w:r>
      <w:r w:rsidR="005F46F6">
        <w:rPr>
          <w:rFonts w:ascii="Arial" w:hAnsi="Arial" w:cs="Arial"/>
        </w:rPr>
        <w:t>Mark Hartman moved and Jim Lintz</w:t>
      </w:r>
      <w:r w:rsidRPr="009F3452">
        <w:rPr>
          <w:rFonts w:ascii="Arial" w:hAnsi="Arial" w:cs="Arial"/>
        </w:rPr>
        <w:t xml:space="preserve"> seconded to go in and out of executive session at </w:t>
      </w:r>
      <w:r w:rsidR="005F46F6">
        <w:rPr>
          <w:rFonts w:ascii="Arial" w:hAnsi="Arial" w:cs="Arial"/>
        </w:rPr>
        <w:t>9:55</w:t>
      </w:r>
      <w:r w:rsidRPr="009F3452">
        <w:rPr>
          <w:rFonts w:ascii="Arial" w:hAnsi="Arial" w:cs="Arial"/>
        </w:rPr>
        <w:t xml:space="preserve"> a</w:t>
      </w:r>
      <w:r w:rsidR="00D3245D">
        <w:rPr>
          <w:rFonts w:ascii="Arial" w:hAnsi="Arial" w:cs="Arial"/>
        </w:rPr>
        <w:t>.</w:t>
      </w:r>
      <w:r w:rsidRPr="009F3452">
        <w:rPr>
          <w:rFonts w:ascii="Arial" w:hAnsi="Arial" w:cs="Arial"/>
        </w:rPr>
        <w:t>m</w:t>
      </w:r>
      <w:r w:rsidR="00D3245D">
        <w:rPr>
          <w:rFonts w:ascii="Arial" w:hAnsi="Arial" w:cs="Arial"/>
        </w:rPr>
        <w:t>.</w:t>
      </w:r>
      <w:r w:rsidRPr="009F3452">
        <w:rPr>
          <w:rFonts w:ascii="Arial" w:hAnsi="Arial" w:cs="Arial"/>
        </w:rPr>
        <w:t xml:space="preserve"> and adjourned at </w:t>
      </w:r>
      <w:r w:rsidR="005F46F6">
        <w:rPr>
          <w:rFonts w:ascii="Arial" w:hAnsi="Arial" w:cs="Arial"/>
        </w:rPr>
        <w:t>10:17</w:t>
      </w:r>
      <w:r w:rsidRPr="009F3452">
        <w:rPr>
          <w:rFonts w:ascii="Arial" w:hAnsi="Arial" w:cs="Arial"/>
        </w:rPr>
        <w:t xml:space="preserve"> </w:t>
      </w:r>
      <w:r w:rsidR="005F46F6">
        <w:rPr>
          <w:rFonts w:ascii="Arial" w:hAnsi="Arial" w:cs="Arial"/>
        </w:rPr>
        <w:t>a</w:t>
      </w:r>
      <w:r w:rsidR="00D3245D">
        <w:rPr>
          <w:rFonts w:ascii="Arial" w:hAnsi="Arial" w:cs="Arial"/>
        </w:rPr>
        <w:t>.</w:t>
      </w:r>
      <w:r w:rsidRPr="009F3452">
        <w:rPr>
          <w:rFonts w:ascii="Arial" w:hAnsi="Arial" w:cs="Arial"/>
        </w:rPr>
        <w:t>m.  Motion carried</w:t>
      </w:r>
      <w:r w:rsidR="005F46F6">
        <w:rPr>
          <w:rFonts w:ascii="Arial" w:hAnsi="Arial" w:cs="Arial"/>
        </w:rPr>
        <w:t xml:space="preserve">. </w:t>
      </w:r>
      <w:r w:rsidRPr="009F3452">
        <w:rPr>
          <w:rFonts w:ascii="Arial" w:hAnsi="Arial" w:cs="Arial"/>
        </w:rPr>
        <w:t xml:space="preserve"> No action was taken</w:t>
      </w:r>
      <w:r w:rsidR="00D3245D">
        <w:rPr>
          <w:rFonts w:ascii="Arial" w:hAnsi="Arial" w:cs="Arial"/>
        </w:rPr>
        <w:t>.</w:t>
      </w:r>
    </w:p>
    <w:p w:rsidR="005F46F6" w:rsidRDefault="005F46F6" w:rsidP="00663B60">
      <w:pPr>
        <w:rPr>
          <w:rFonts w:ascii="Arial" w:hAnsi="Arial" w:cs="Arial"/>
          <w:b/>
          <w:u w:val="single"/>
        </w:rPr>
      </w:pPr>
      <w:r>
        <w:rPr>
          <w:rFonts w:ascii="Arial" w:hAnsi="Arial" w:cs="Arial"/>
          <w:b/>
          <w:u w:val="single"/>
        </w:rPr>
        <w:t>Mail call/General Business</w:t>
      </w:r>
    </w:p>
    <w:p w:rsidR="005F46F6" w:rsidRPr="005F46F6" w:rsidRDefault="005F46F6" w:rsidP="00663B60">
      <w:pPr>
        <w:rPr>
          <w:rFonts w:ascii="Arial" w:hAnsi="Arial" w:cs="Arial"/>
        </w:rPr>
      </w:pPr>
      <w:r>
        <w:rPr>
          <w:rFonts w:ascii="Arial" w:hAnsi="Arial" w:cs="Arial"/>
        </w:rPr>
        <w:lastRenderedPageBreak/>
        <w:t xml:space="preserve">-The Board received a letter from </w:t>
      </w:r>
      <w:r w:rsidR="0003469B">
        <w:rPr>
          <w:rFonts w:ascii="Arial" w:hAnsi="Arial" w:cs="Arial"/>
        </w:rPr>
        <w:t>South Dakota Board of Geographic Names seeking comments on a proposed name change for Harney Peak in Pennington County.  Dave Hazeltine moved and Jim Lintz seconded to authorize the Chairman to sign a letter of opposition to SD</w:t>
      </w:r>
      <w:r w:rsidR="000A02D1">
        <w:rPr>
          <w:rFonts w:ascii="Arial" w:hAnsi="Arial" w:cs="Arial"/>
        </w:rPr>
        <w:t>BGN.  Motion carried.</w:t>
      </w:r>
    </w:p>
    <w:p w:rsidR="00663B60" w:rsidRDefault="00663B60" w:rsidP="00663B60">
      <w:pPr>
        <w:rPr>
          <w:rFonts w:ascii="Arial" w:hAnsi="Arial" w:cs="Arial"/>
          <w:b/>
          <w:u w:val="single"/>
        </w:rPr>
      </w:pPr>
      <w:r w:rsidRPr="00A32B80">
        <w:rPr>
          <w:rFonts w:ascii="Arial" w:hAnsi="Arial" w:cs="Arial"/>
          <w:b/>
          <w:u w:val="single"/>
        </w:rPr>
        <w:t>Travel Requests</w:t>
      </w:r>
    </w:p>
    <w:p w:rsidR="00663B60" w:rsidRPr="00A32B80" w:rsidRDefault="00663B60" w:rsidP="00663B60">
      <w:pPr>
        <w:rPr>
          <w:rFonts w:ascii="Arial" w:hAnsi="Arial" w:cs="Arial"/>
        </w:rPr>
      </w:pPr>
      <w:r>
        <w:rPr>
          <w:rFonts w:ascii="Arial" w:hAnsi="Arial" w:cs="Arial"/>
        </w:rPr>
        <w:t>-Mark Hartman moved and Dave Hazeltine seconded to approve a travel request from Teresa Cornelison, Director of Equalization for herself and her staff to travel to a Vanguard User Group Meeting in Oacoma, SD on May 5</w:t>
      </w:r>
      <w:r w:rsidRPr="00644354">
        <w:rPr>
          <w:rFonts w:ascii="Arial" w:hAnsi="Arial" w:cs="Arial"/>
          <w:vertAlign w:val="superscript"/>
        </w:rPr>
        <w:t>th</w:t>
      </w:r>
      <w:r>
        <w:rPr>
          <w:rFonts w:ascii="Arial" w:hAnsi="Arial" w:cs="Arial"/>
        </w:rPr>
        <w:t xml:space="preserve"> and 6</w:t>
      </w:r>
      <w:r w:rsidRPr="00644354">
        <w:rPr>
          <w:rFonts w:ascii="Arial" w:hAnsi="Arial" w:cs="Arial"/>
          <w:vertAlign w:val="superscript"/>
        </w:rPr>
        <w:t>th</w:t>
      </w:r>
      <w:r>
        <w:rPr>
          <w:rFonts w:ascii="Arial" w:hAnsi="Arial" w:cs="Arial"/>
        </w:rPr>
        <w:t>, 2015 at an approximate cost to the County of $590.40.  Motion carried.</w:t>
      </w:r>
    </w:p>
    <w:p w:rsidR="00A86831" w:rsidRDefault="00A86831" w:rsidP="00693114">
      <w:pPr>
        <w:rPr>
          <w:rFonts w:ascii="Arial" w:hAnsi="Arial" w:cs="Arial"/>
          <w:b/>
          <w:u w:val="single"/>
        </w:rPr>
      </w:pPr>
      <w:r w:rsidRPr="00A32B80">
        <w:rPr>
          <w:rFonts w:ascii="Arial" w:hAnsi="Arial" w:cs="Arial"/>
          <w:b/>
          <w:u w:val="single"/>
        </w:rPr>
        <w:t>Abatement/Refunds</w:t>
      </w:r>
    </w:p>
    <w:p w:rsidR="0068022E" w:rsidRDefault="00240E1D" w:rsidP="00693114">
      <w:pPr>
        <w:rPr>
          <w:rFonts w:ascii="Arial" w:hAnsi="Arial" w:cs="Arial"/>
        </w:rPr>
      </w:pPr>
      <w:r>
        <w:rPr>
          <w:rFonts w:ascii="Arial" w:hAnsi="Arial" w:cs="Arial"/>
        </w:rPr>
        <w:t>-Travis Bies moved and Ma</w:t>
      </w:r>
      <w:r w:rsidR="00D3245D">
        <w:rPr>
          <w:rFonts w:ascii="Arial" w:hAnsi="Arial" w:cs="Arial"/>
        </w:rPr>
        <w:t>rk Hartman seconded to approve A</w:t>
      </w:r>
      <w:r>
        <w:rPr>
          <w:rFonts w:ascii="Arial" w:hAnsi="Arial" w:cs="Arial"/>
        </w:rPr>
        <w:t>batement #1071A in the amount for $236.25.  Motion carried.</w:t>
      </w:r>
    </w:p>
    <w:p w:rsidR="00240E1D" w:rsidRDefault="00240E1D" w:rsidP="00693114">
      <w:pPr>
        <w:rPr>
          <w:rFonts w:ascii="Arial" w:hAnsi="Arial" w:cs="Arial"/>
        </w:rPr>
      </w:pPr>
      <w:r>
        <w:rPr>
          <w:rFonts w:ascii="Arial" w:hAnsi="Arial" w:cs="Arial"/>
        </w:rPr>
        <w:t>-Dave Hazeltine moved and T</w:t>
      </w:r>
      <w:r w:rsidR="00CE2FFB">
        <w:rPr>
          <w:rFonts w:ascii="Arial" w:hAnsi="Arial" w:cs="Arial"/>
        </w:rPr>
        <w:t>ravis Bies seconded to approve R</w:t>
      </w:r>
      <w:r>
        <w:rPr>
          <w:rFonts w:ascii="Arial" w:hAnsi="Arial" w:cs="Arial"/>
        </w:rPr>
        <w:t>efund #990R in the amount of</w:t>
      </w:r>
      <w:r w:rsidR="00CE2FFB">
        <w:rPr>
          <w:rFonts w:ascii="Arial" w:hAnsi="Arial" w:cs="Arial"/>
        </w:rPr>
        <w:t xml:space="preserve"> $138.72 and R</w:t>
      </w:r>
      <w:r>
        <w:rPr>
          <w:rFonts w:ascii="Arial" w:hAnsi="Arial" w:cs="Arial"/>
        </w:rPr>
        <w:t>efund #991R in the amount of $151.54.  Dave Hazeltine aye, Mark Hartman aye, Travis Bies aye, Jim Lintz abstained.  Motion carried.</w:t>
      </w:r>
    </w:p>
    <w:p w:rsidR="00240E1D" w:rsidRDefault="00240E1D" w:rsidP="00693114">
      <w:pPr>
        <w:rPr>
          <w:rFonts w:ascii="Arial" w:hAnsi="Arial" w:cs="Arial"/>
        </w:rPr>
      </w:pPr>
      <w:r>
        <w:rPr>
          <w:rFonts w:ascii="Arial" w:hAnsi="Arial" w:cs="Arial"/>
        </w:rPr>
        <w:t>-Travis Bies moved and Ma</w:t>
      </w:r>
      <w:r w:rsidR="00CE2FFB">
        <w:rPr>
          <w:rFonts w:ascii="Arial" w:hAnsi="Arial" w:cs="Arial"/>
        </w:rPr>
        <w:t>rk Hartman seconded to approve A</w:t>
      </w:r>
      <w:r>
        <w:rPr>
          <w:rFonts w:ascii="Arial" w:hAnsi="Arial" w:cs="Arial"/>
        </w:rPr>
        <w:t xml:space="preserve">batement #1072A </w:t>
      </w:r>
      <w:r w:rsidR="00CE2FFB">
        <w:rPr>
          <w:rFonts w:ascii="Arial" w:hAnsi="Arial" w:cs="Arial"/>
        </w:rPr>
        <w:t>in the amount of $1,554.30 and R</w:t>
      </w:r>
      <w:r>
        <w:rPr>
          <w:rFonts w:ascii="Arial" w:hAnsi="Arial" w:cs="Arial"/>
        </w:rPr>
        <w:t>efund #992R in the amount of $1,564.27.  Motion carried.</w:t>
      </w:r>
    </w:p>
    <w:p w:rsidR="00240E1D" w:rsidRPr="00240E1D" w:rsidRDefault="00240E1D" w:rsidP="00693114">
      <w:pPr>
        <w:rPr>
          <w:rFonts w:ascii="Arial" w:hAnsi="Arial" w:cs="Arial"/>
        </w:rPr>
      </w:pPr>
      <w:r>
        <w:rPr>
          <w:rFonts w:ascii="Arial" w:hAnsi="Arial" w:cs="Arial"/>
        </w:rPr>
        <w:t>-Mark Hartman moved and Dave</w:t>
      </w:r>
      <w:r w:rsidR="00CE2FFB">
        <w:rPr>
          <w:rFonts w:ascii="Arial" w:hAnsi="Arial" w:cs="Arial"/>
        </w:rPr>
        <w:t xml:space="preserve"> Hazeltine seconded to approve A</w:t>
      </w:r>
      <w:r>
        <w:rPr>
          <w:rFonts w:ascii="Arial" w:hAnsi="Arial" w:cs="Arial"/>
        </w:rPr>
        <w:t>batement #1073A in the amount of $2,018.98.  Motion carried.</w:t>
      </w:r>
    </w:p>
    <w:p w:rsidR="00B978BB" w:rsidRDefault="00B978BB" w:rsidP="00B978BB">
      <w:pPr>
        <w:rPr>
          <w:rFonts w:ascii="Arial" w:hAnsi="Arial" w:cs="Arial"/>
          <w:b/>
          <w:u w:val="single"/>
        </w:rPr>
      </w:pPr>
      <w:r w:rsidRPr="00A32B80">
        <w:rPr>
          <w:rFonts w:ascii="Arial" w:hAnsi="Arial" w:cs="Arial"/>
          <w:b/>
          <w:u w:val="single"/>
        </w:rPr>
        <w:t>Meeting Schedule</w:t>
      </w:r>
    </w:p>
    <w:p w:rsidR="00240E1D" w:rsidRPr="00707013" w:rsidRDefault="009F3452" w:rsidP="00240E1D">
      <w:pPr>
        <w:rPr>
          <w:rFonts w:ascii="Arial" w:hAnsi="Arial" w:cs="Arial"/>
          <w:b/>
          <w:sz w:val="28"/>
          <w:szCs w:val="28"/>
        </w:rPr>
      </w:pPr>
      <w:r w:rsidRPr="009F3452">
        <w:rPr>
          <w:rFonts w:ascii="Arial" w:hAnsi="Arial" w:cs="Arial"/>
        </w:rPr>
        <w:t>The following upcoming meetings/events were approved by the commissioners for purposes of providing notice to the public as required by law:</w:t>
      </w:r>
      <w:r w:rsidR="00240E1D">
        <w:rPr>
          <w:rFonts w:ascii="Arial" w:hAnsi="Arial" w:cs="Arial"/>
        </w:rPr>
        <w:t xml:space="preserve"> </w:t>
      </w:r>
      <w:r w:rsidR="00240E1D" w:rsidRPr="00240E1D">
        <w:rPr>
          <w:rFonts w:ascii="Arial" w:hAnsi="Arial" w:cs="Arial"/>
        </w:rPr>
        <w:t>BH Association meeting on the 26th of March, 2015 at 11:30 a</w:t>
      </w:r>
      <w:r w:rsidR="00CE2FFB">
        <w:rPr>
          <w:rFonts w:ascii="Arial" w:hAnsi="Arial" w:cs="Arial"/>
        </w:rPr>
        <w:t>.</w:t>
      </w:r>
      <w:r w:rsidR="00240E1D" w:rsidRPr="00240E1D">
        <w:rPr>
          <w:rFonts w:ascii="Arial" w:hAnsi="Arial" w:cs="Arial"/>
        </w:rPr>
        <w:t>m</w:t>
      </w:r>
      <w:r w:rsidR="00CE2FFB">
        <w:rPr>
          <w:rFonts w:ascii="Arial" w:hAnsi="Arial" w:cs="Arial"/>
        </w:rPr>
        <w:t>.</w:t>
      </w:r>
      <w:r w:rsidR="00240E1D" w:rsidRPr="00240E1D">
        <w:rPr>
          <w:rFonts w:ascii="Arial" w:hAnsi="Arial" w:cs="Arial"/>
        </w:rPr>
        <w:t xml:space="preserve"> to be held at Wooley’s Restaurant, 1648 Hwy 18 (Truck Bypass) Hot</w:t>
      </w:r>
      <w:r w:rsidR="00240E1D" w:rsidRPr="00707013">
        <w:rPr>
          <w:rFonts w:ascii="Arial" w:hAnsi="Arial" w:cs="Arial"/>
          <w:b/>
          <w:sz w:val="28"/>
          <w:szCs w:val="28"/>
        </w:rPr>
        <w:t xml:space="preserve"> </w:t>
      </w:r>
      <w:r w:rsidR="00240E1D" w:rsidRPr="00240E1D">
        <w:rPr>
          <w:rFonts w:ascii="Arial" w:hAnsi="Arial" w:cs="Arial"/>
        </w:rPr>
        <w:t>Springs</w:t>
      </w:r>
      <w:r w:rsidR="00D3245D">
        <w:rPr>
          <w:rFonts w:ascii="Arial" w:hAnsi="Arial" w:cs="Arial"/>
        </w:rPr>
        <w:t>,</w:t>
      </w:r>
      <w:r w:rsidR="00240E1D" w:rsidRPr="00240E1D">
        <w:rPr>
          <w:rFonts w:ascii="Arial" w:hAnsi="Arial" w:cs="Arial"/>
        </w:rPr>
        <w:t xml:space="preserve"> SD.</w:t>
      </w:r>
      <w:r w:rsidR="00240E1D" w:rsidRPr="00707013">
        <w:rPr>
          <w:rFonts w:ascii="Arial" w:hAnsi="Arial" w:cs="Arial"/>
          <w:b/>
          <w:sz w:val="28"/>
          <w:szCs w:val="28"/>
        </w:rPr>
        <w:t xml:space="preserve"> </w:t>
      </w:r>
    </w:p>
    <w:p w:rsidR="00AE7A30" w:rsidRDefault="00663B60" w:rsidP="00E60231">
      <w:pPr>
        <w:rPr>
          <w:rFonts w:ascii="Arial" w:hAnsi="Arial" w:cs="Arial"/>
          <w:b/>
          <w:u w:val="single"/>
        </w:rPr>
      </w:pPr>
      <w:r>
        <w:rPr>
          <w:rFonts w:ascii="Arial" w:hAnsi="Arial" w:cs="Arial"/>
          <w:b/>
          <w:u w:val="single"/>
        </w:rPr>
        <w:t>Fairground Ball Field Fence Bid Opening</w:t>
      </w:r>
    </w:p>
    <w:p w:rsidR="00663B60" w:rsidRPr="00663B60" w:rsidRDefault="00663B60" w:rsidP="00E60231">
      <w:pPr>
        <w:rPr>
          <w:rFonts w:ascii="Arial" w:hAnsi="Arial" w:cs="Arial"/>
        </w:rPr>
      </w:pPr>
      <w:r>
        <w:rPr>
          <w:rFonts w:ascii="Arial" w:hAnsi="Arial" w:cs="Arial"/>
        </w:rPr>
        <w:t>-A bid was received from Rushmore Fencing, Rapid City SD in the amount of $29,324.56 for materials and labor.  A bid was received from Foothills Fence Co., Black Hawk SD in the amount of $33,500.00 for materials and labor.  The Board acknowledged the bids and will accept a bid after the Fair Board has reviewed them.</w:t>
      </w:r>
    </w:p>
    <w:p w:rsidR="00B978BB" w:rsidRPr="00A32B80" w:rsidRDefault="00E4774A" w:rsidP="00B978BB">
      <w:pPr>
        <w:rPr>
          <w:rFonts w:ascii="Arial" w:hAnsi="Arial" w:cs="Arial"/>
          <w:b/>
          <w:u w:val="single"/>
        </w:rPr>
      </w:pPr>
      <w:r w:rsidRPr="00A32B80">
        <w:rPr>
          <w:rFonts w:ascii="Arial" w:hAnsi="Arial" w:cs="Arial"/>
          <w:b/>
          <w:u w:val="single"/>
        </w:rPr>
        <w:t>Human Resources/Personnel</w:t>
      </w:r>
    </w:p>
    <w:p w:rsidR="00A86831" w:rsidRPr="00A32B80" w:rsidRDefault="000B0190" w:rsidP="00B978BB">
      <w:pPr>
        <w:rPr>
          <w:rFonts w:ascii="Arial" w:hAnsi="Arial" w:cs="Arial"/>
          <w:b/>
          <w:u w:val="single"/>
        </w:rPr>
      </w:pPr>
      <w:r>
        <w:rPr>
          <w:rFonts w:ascii="Arial" w:hAnsi="Arial" w:cs="Arial"/>
        </w:rPr>
        <w:t>-The Board acknowledged the resignation of Deb Davis effective March 29</w:t>
      </w:r>
      <w:r w:rsidRPr="000B0190">
        <w:rPr>
          <w:rFonts w:ascii="Arial" w:hAnsi="Arial" w:cs="Arial"/>
          <w:vertAlign w:val="superscript"/>
        </w:rPr>
        <w:t>th</w:t>
      </w:r>
      <w:r>
        <w:rPr>
          <w:rFonts w:ascii="Arial" w:hAnsi="Arial" w:cs="Arial"/>
        </w:rPr>
        <w:t>, 2015 which is a change from April 30</w:t>
      </w:r>
      <w:r w:rsidRPr="000B0190">
        <w:rPr>
          <w:rFonts w:ascii="Arial" w:hAnsi="Arial" w:cs="Arial"/>
          <w:vertAlign w:val="superscript"/>
        </w:rPr>
        <w:t>th</w:t>
      </w:r>
      <w:r>
        <w:rPr>
          <w:rFonts w:ascii="Arial" w:hAnsi="Arial" w:cs="Arial"/>
        </w:rPr>
        <w:t>,  2015 as previously submitted.</w:t>
      </w:r>
    </w:p>
    <w:p w:rsidR="000B0190" w:rsidRDefault="000B0190" w:rsidP="006049DC">
      <w:pPr>
        <w:rPr>
          <w:rFonts w:ascii="Arial" w:hAnsi="Arial" w:cs="Arial"/>
          <w:b/>
          <w:u w:val="single"/>
        </w:rPr>
      </w:pPr>
      <w:r>
        <w:rPr>
          <w:rFonts w:ascii="Arial" w:hAnsi="Arial" w:cs="Arial"/>
          <w:b/>
          <w:u w:val="single"/>
        </w:rPr>
        <w:t>2014 Annual Report</w:t>
      </w:r>
    </w:p>
    <w:p w:rsidR="000B0190" w:rsidRDefault="000B0190" w:rsidP="006049DC">
      <w:pPr>
        <w:rPr>
          <w:rFonts w:ascii="Arial" w:hAnsi="Arial" w:cs="Arial"/>
        </w:rPr>
      </w:pPr>
      <w:r>
        <w:rPr>
          <w:rFonts w:ascii="Arial" w:hAnsi="Arial" w:cs="Arial"/>
        </w:rPr>
        <w:t>-The Board acknowledged the 2014 Annual Report as presented.</w:t>
      </w:r>
    </w:p>
    <w:p w:rsidR="000B0190" w:rsidRPr="000B0190" w:rsidRDefault="000B0190" w:rsidP="006049DC">
      <w:pPr>
        <w:rPr>
          <w:rFonts w:ascii="Arial" w:hAnsi="Arial" w:cs="Arial"/>
          <w:b/>
          <w:u w:val="single"/>
        </w:rPr>
      </w:pPr>
      <w:r w:rsidRPr="000B0190">
        <w:rPr>
          <w:rFonts w:ascii="Arial" w:hAnsi="Arial" w:cs="Arial"/>
          <w:b/>
          <w:u w:val="single"/>
        </w:rPr>
        <w:t xml:space="preserve">W.E.A.V.E </w:t>
      </w:r>
    </w:p>
    <w:p w:rsidR="00A86831" w:rsidRPr="000B0190" w:rsidRDefault="000B0190" w:rsidP="006049DC">
      <w:pPr>
        <w:rPr>
          <w:rFonts w:ascii="Arial" w:hAnsi="Arial" w:cs="Arial"/>
        </w:rPr>
      </w:pPr>
      <w:r>
        <w:rPr>
          <w:rFonts w:ascii="Arial" w:hAnsi="Arial" w:cs="Arial"/>
        </w:rPr>
        <w:t>-Dave Hazeltine moved and Jim Lintz seconded to authorize the Chairman to sign the Emergency Solutions Grants Program approval.  Motion carried.</w:t>
      </w:r>
    </w:p>
    <w:p w:rsidR="003D0893" w:rsidRDefault="003D0893" w:rsidP="00BF50E0">
      <w:pPr>
        <w:rPr>
          <w:rFonts w:ascii="Arial" w:hAnsi="Arial" w:cs="Arial"/>
          <w:b/>
          <w:u w:val="single"/>
        </w:rPr>
      </w:pPr>
      <w:r>
        <w:rPr>
          <w:rFonts w:ascii="Arial" w:hAnsi="Arial" w:cs="Arial"/>
          <w:b/>
          <w:u w:val="single"/>
        </w:rPr>
        <w:t>SDPAA Declarations</w:t>
      </w:r>
    </w:p>
    <w:p w:rsidR="003D0893" w:rsidRDefault="003D0893" w:rsidP="00BF50E0">
      <w:pPr>
        <w:rPr>
          <w:rFonts w:ascii="Arial" w:hAnsi="Arial" w:cs="Arial"/>
        </w:rPr>
      </w:pPr>
      <w:r>
        <w:rPr>
          <w:rFonts w:ascii="Arial" w:hAnsi="Arial" w:cs="Arial"/>
        </w:rPr>
        <w:t>-Travis Bies moved and Dave Hazeltine seconded to authorize the Chairman to sign a declarations page for the Conservation District liability coverage and the Airport</w:t>
      </w:r>
      <w:r w:rsidR="00CE2FFB">
        <w:rPr>
          <w:rFonts w:ascii="Arial" w:hAnsi="Arial" w:cs="Arial"/>
        </w:rPr>
        <w:t>’</w:t>
      </w:r>
      <w:r>
        <w:rPr>
          <w:rFonts w:ascii="Arial" w:hAnsi="Arial" w:cs="Arial"/>
        </w:rPr>
        <w:t>s liability coverage.  Motion carried.</w:t>
      </w:r>
    </w:p>
    <w:p w:rsidR="003D0893" w:rsidRPr="003D0893" w:rsidRDefault="003D0893" w:rsidP="00BF50E0">
      <w:pPr>
        <w:rPr>
          <w:rFonts w:ascii="Arial" w:hAnsi="Arial" w:cs="Arial"/>
          <w:b/>
          <w:u w:val="single"/>
        </w:rPr>
      </w:pPr>
      <w:r w:rsidRPr="003D0893">
        <w:rPr>
          <w:rFonts w:ascii="Arial" w:hAnsi="Arial" w:cs="Arial"/>
          <w:b/>
          <w:u w:val="single"/>
        </w:rPr>
        <w:t>Resolution 2015-3 County Fees</w:t>
      </w:r>
    </w:p>
    <w:p w:rsidR="003D0893" w:rsidRDefault="003D0893" w:rsidP="00BF50E0">
      <w:pPr>
        <w:rPr>
          <w:rFonts w:ascii="Arial" w:hAnsi="Arial" w:cs="Arial"/>
        </w:rPr>
      </w:pPr>
      <w:r>
        <w:rPr>
          <w:rFonts w:ascii="Arial" w:hAnsi="Arial" w:cs="Arial"/>
        </w:rPr>
        <w:t>-Travis Bies moved and Jim Lintz seconded to approve Resolution 2015-3 County Fee Schedule</w:t>
      </w:r>
      <w:r w:rsidR="00CB0ABC">
        <w:rPr>
          <w:rFonts w:ascii="Arial" w:hAnsi="Arial" w:cs="Arial"/>
        </w:rPr>
        <w:t xml:space="preserve"> with a modification to the approach permit fee from $250 to $200</w:t>
      </w:r>
      <w:r>
        <w:rPr>
          <w:rFonts w:ascii="Arial" w:hAnsi="Arial" w:cs="Arial"/>
        </w:rPr>
        <w:t xml:space="preserve">.  </w:t>
      </w:r>
      <w:r w:rsidR="00CC207F">
        <w:rPr>
          <w:rFonts w:ascii="Arial" w:hAnsi="Arial" w:cs="Arial"/>
        </w:rPr>
        <w:t xml:space="preserve">Travis Bies aye, Dave Hazeltine aye, Jim Lintz aye, Mark Hartman nay.  </w:t>
      </w:r>
      <w:r>
        <w:rPr>
          <w:rFonts w:ascii="Arial" w:hAnsi="Arial" w:cs="Arial"/>
        </w:rPr>
        <w:t>Motion carried.</w:t>
      </w:r>
    </w:p>
    <w:p w:rsidR="003D0893" w:rsidRPr="00CE2FFB" w:rsidRDefault="003D0893" w:rsidP="001A1F92">
      <w:pPr>
        <w:pStyle w:val="PlainText"/>
        <w:rPr>
          <w:rFonts w:ascii="Arial" w:eastAsia="Times New Roman" w:hAnsi="Arial" w:cs="Arial"/>
          <w:b/>
          <w:sz w:val="24"/>
          <w:szCs w:val="24"/>
          <w:u w:val="single"/>
          <w:lang w:eastAsia="en-US"/>
        </w:rPr>
      </w:pPr>
      <w:r w:rsidRPr="00CE2FFB">
        <w:rPr>
          <w:rFonts w:ascii="Arial" w:eastAsia="Times New Roman" w:hAnsi="Arial" w:cs="Arial"/>
          <w:b/>
          <w:sz w:val="24"/>
          <w:szCs w:val="24"/>
          <w:u w:val="single"/>
          <w:lang w:eastAsia="en-US"/>
        </w:rPr>
        <w:t>Resolution 2015-3</w:t>
      </w:r>
      <w:r w:rsidR="00E1018B" w:rsidRPr="00CE2FFB">
        <w:rPr>
          <w:rFonts w:ascii="Arial" w:eastAsia="Times New Roman" w:hAnsi="Arial" w:cs="Arial"/>
          <w:b/>
          <w:sz w:val="24"/>
          <w:szCs w:val="24"/>
          <w:u w:val="single"/>
          <w:lang w:eastAsia="en-US"/>
        </w:rPr>
        <w:t xml:space="preserve"> </w:t>
      </w:r>
      <w:r w:rsidRPr="00CE2FFB">
        <w:rPr>
          <w:rFonts w:ascii="Arial" w:eastAsia="Times New Roman" w:hAnsi="Arial" w:cs="Arial"/>
          <w:b/>
          <w:sz w:val="24"/>
          <w:szCs w:val="24"/>
          <w:u w:val="single"/>
          <w:lang w:eastAsia="en-US"/>
        </w:rPr>
        <w:t>County Schedule of Fees and Permits.</w:t>
      </w:r>
      <w:r w:rsidRPr="00CE2FFB">
        <w:rPr>
          <w:rFonts w:ascii="Arial" w:eastAsia="Times New Roman" w:hAnsi="Arial" w:cs="Arial"/>
          <w:sz w:val="24"/>
          <w:szCs w:val="24"/>
          <w:lang w:eastAsia="en-US"/>
        </w:rPr>
        <w:tab/>
      </w:r>
    </w:p>
    <w:p w:rsidR="003D0893" w:rsidRPr="001A1F92" w:rsidRDefault="003D0893" w:rsidP="001A1F92">
      <w:pPr>
        <w:pStyle w:val="PlainText"/>
        <w:rPr>
          <w:rFonts w:ascii="Arial" w:eastAsia="Times New Roman" w:hAnsi="Arial" w:cs="Arial"/>
          <w:sz w:val="24"/>
          <w:szCs w:val="24"/>
          <w:lang w:eastAsia="en-US"/>
        </w:rPr>
      </w:pPr>
      <w:r w:rsidRPr="001A1F92">
        <w:rPr>
          <w:rFonts w:ascii="Arial" w:eastAsia="Times New Roman" w:hAnsi="Arial" w:cs="Arial"/>
          <w:sz w:val="24"/>
          <w:szCs w:val="24"/>
          <w:lang w:eastAsia="en-US"/>
        </w:rPr>
        <w:t>WHEREAS, the County has determined the cost of providing services to the public and finds it is necessary to cover the cost for these services.</w:t>
      </w:r>
    </w:p>
    <w:p w:rsidR="003D0893" w:rsidRPr="001A1F92" w:rsidRDefault="003D0893" w:rsidP="001A1F92">
      <w:pPr>
        <w:pStyle w:val="PlainText"/>
        <w:rPr>
          <w:rFonts w:ascii="Arial" w:eastAsia="Times New Roman" w:hAnsi="Arial" w:cs="Arial"/>
          <w:sz w:val="24"/>
          <w:szCs w:val="24"/>
          <w:lang w:eastAsia="en-US"/>
        </w:rPr>
      </w:pPr>
      <w:r w:rsidRPr="001A1F92">
        <w:rPr>
          <w:rFonts w:ascii="Arial" w:eastAsia="Times New Roman" w:hAnsi="Arial" w:cs="Arial"/>
          <w:sz w:val="24"/>
          <w:szCs w:val="24"/>
          <w:lang w:eastAsia="en-US"/>
        </w:rPr>
        <w:lastRenderedPageBreak/>
        <w:t>WHEREAS, Custer County has reviewed the proposed rates at a regularly scheduled board meeting and have resolved to adopt a revised fee schedule and permit rate.</w:t>
      </w:r>
    </w:p>
    <w:p w:rsidR="003D0893" w:rsidRPr="001A1F92" w:rsidRDefault="003D0893" w:rsidP="001A1F92">
      <w:pPr>
        <w:pStyle w:val="PlainText"/>
        <w:rPr>
          <w:rFonts w:ascii="Arial" w:eastAsia="Times New Roman" w:hAnsi="Arial" w:cs="Arial"/>
          <w:sz w:val="24"/>
          <w:szCs w:val="24"/>
          <w:lang w:eastAsia="en-US"/>
        </w:rPr>
      </w:pPr>
      <w:r w:rsidRPr="001A1F92">
        <w:rPr>
          <w:rFonts w:ascii="Arial" w:eastAsia="Times New Roman" w:hAnsi="Arial" w:cs="Arial"/>
          <w:sz w:val="24"/>
          <w:szCs w:val="24"/>
          <w:lang w:eastAsia="en-US"/>
        </w:rPr>
        <w:t xml:space="preserve"> NOW, THEREFORE, BE IT RESOLVED by the Custer County Board of Commissioners that the proposed County fee and permit rate schedule attached is hereby approved and shall become effective at 8:00 a</w:t>
      </w:r>
      <w:r w:rsidR="00CE2FFB">
        <w:rPr>
          <w:rFonts w:ascii="Arial" w:eastAsia="Times New Roman" w:hAnsi="Arial" w:cs="Arial"/>
          <w:sz w:val="24"/>
          <w:szCs w:val="24"/>
          <w:lang w:eastAsia="en-US"/>
        </w:rPr>
        <w:t>.</w:t>
      </w:r>
      <w:r w:rsidRPr="001A1F92">
        <w:rPr>
          <w:rFonts w:ascii="Arial" w:eastAsia="Times New Roman" w:hAnsi="Arial" w:cs="Arial"/>
          <w:sz w:val="24"/>
          <w:szCs w:val="24"/>
          <w:lang w:eastAsia="en-US"/>
        </w:rPr>
        <w:t>m</w:t>
      </w:r>
      <w:r w:rsidR="00CE2FFB">
        <w:rPr>
          <w:rFonts w:ascii="Arial" w:eastAsia="Times New Roman" w:hAnsi="Arial" w:cs="Arial"/>
          <w:sz w:val="24"/>
          <w:szCs w:val="24"/>
          <w:lang w:eastAsia="en-US"/>
        </w:rPr>
        <w:t>.</w:t>
      </w:r>
      <w:r w:rsidRPr="001A1F92">
        <w:rPr>
          <w:rFonts w:ascii="Arial" w:eastAsia="Times New Roman" w:hAnsi="Arial" w:cs="Arial"/>
          <w:sz w:val="24"/>
          <w:szCs w:val="24"/>
          <w:lang w:eastAsia="en-US"/>
        </w:rPr>
        <w:t xml:space="preserve"> on March 26th, 2015. Dated this 25th day of March, 2015.</w:t>
      </w:r>
    </w:p>
    <w:p w:rsidR="003D0893" w:rsidRPr="00CB0ABC" w:rsidRDefault="003D0893" w:rsidP="001A1F92">
      <w:pPr>
        <w:rPr>
          <w:rFonts w:ascii="Arial" w:hAnsi="Arial" w:cs="Arial"/>
          <w:b/>
          <w:u w:val="single"/>
        </w:rPr>
      </w:pPr>
      <w:r w:rsidRPr="00CB0ABC">
        <w:rPr>
          <w:rFonts w:ascii="Arial" w:hAnsi="Arial" w:cs="Arial"/>
          <w:b/>
          <w:u w:val="single"/>
        </w:rPr>
        <w:t>CUSTER COUNTY STANDARD FEE AND PERMIT POLICY</w:t>
      </w:r>
    </w:p>
    <w:p w:rsidR="003D0893" w:rsidRPr="00CB0ABC" w:rsidRDefault="003D0893" w:rsidP="001A1F92">
      <w:pPr>
        <w:rPr>
          <w:rFonts w:ascii="Arial" w:hAnsi="Arial" w:cs="Arial"/>
          <w:b/>
          <w:u w:val="single"/>
        </w:rPr>
      </w:pPr>
      <w:r w:rsidRPr="00CB0ABC">
        <w:rPr>
          <w:rFonts w:ascii="Arial" w:hAnsi="Arial" w:cs="Arial"/>
          <w:b/>
          <w:u w:val="single"/>
        </w:rPr>
        <w:t>COMMON SERVICE FEES</w:t>
      </w:r>
    </w:p>
    <w:p w:rsidR="003D0893" w:rsidRDefault="003D0893" w:rsidP="001A1F92">
      <w:pPr>
        <w:rPr>
          <w:rFonts w:ascii="Arial" w:hAnsi="Arial" w:cs="Arial"/>
        </w:rPr>
      </w:pPr>
      <w:r>
        <w:rPr>
          <w:rFonts w:ascii="Arial" w:hAnsi="Arial" w:cs="Arial"/>
        </w:rPr>
        <w:tab/>
        <w:t>Copies up to 11 X 17</w:t>
      </w:r>
      <w:r>
        <w:rPr>
          <w:rFonts w:ascii="Arial" w:hAnsi="Arial" w:cs="Arial"/>
        </w:rPr>
        <w:tab/>
        <w:t>$1.00 per page</w:t>
      </w:r>
    </w:p>
    <w:p w:rsidR="003D0893" w:rsidRDefault="003D0893" w:rsidP="001A1F92">
      <w:pPr>
        <w:rPr>
          <w:rFonts w:ascii="Arial" w:hAnsi="Arial" w:cs="Arial"/>
        </w:rPr>
      </w:pPr>
      <w:r>
        <w:rPr>
          <w:rFonts w:ascii="Arial" w:hAnsi="Arial" w:cs="Arial"/>
        </w:rPr>
        <w:tab/>
        <w:t>Reports (8</w:t>
      </w:r>
      <w:r w:rsidR="00CE2FFB">
        <w:rPr>
          <w:rFonts w:ascii="Arial" w:hAnsi="Arial" w:cs="Arial"/>
        </w:rPr>
        <w:t>1/2</w:t>
      </w:r>
      <w:r>
        <w:rPr>
          <w:rFonts w:ascii="Arial" w:hAnsi="Arial" w:cs="Arial"/>
        </w:rPr>
        <w:t xml:space="preserve"> x 11)</w:t>
      </w:r>
      <w:r>
        <w:rPr>
          <w:rFonts w:ascii="Arial" w:hAnsi="Arial" w:cs="Arial"/>
        </w:rPr>
        <w:tab/>
      </w:r>
      <w:r>
        <w:rPr>
          <w:rFonts w:ascii="Arial" w:hAnsi="Arial" w:cs="Arial"/>
        </w:rPr>
        <w:tab/>
        <w:t>$1.00 per page</w:t>
      </w:r>
    </w:p>
    <w:p w:rsidR="003D0893" w:rsidRDefault="003D0893" w:rsidP="001A1F92">
      <w:pPr>
        <w:rPr>
          <w:rFonts w:ascii="Arial" w:hAnsi="Arial" w:cs="Arial"/>
        </w:rPr>
      </w:pPr>
      <w:r>
        <w:rPr>
          <w:rFonts w:ascii="Arial" w:hAnsi="Arial" w:cs="Arial"/>
        </w:rPr>
        <w:tab/>
        <w:t>Photo reprint/copy</w:t>
      </w:r>
      <w:r>
        <w:rPr>
          <w:rFonts w:ascii="Arial" w:hAnsi="Arial" w:cs="Arial"/>
        </w:rPr>
        <w:tab/>
      </w:r>
      <w:r>
        <w:rPr>
          <w:rFonts w:ascii="Arial" w:hAnsi="Arial" w:cs="Arial"/>
        </w:rPr>
        <w:tab/>
        <w:t>$1.00 per print/page</w:t>
      </w:r>
    </w:p>
    <w:p w:rsidR="003D0893" w:rsidRDefault="003D0893" w:rsidP="001A1F92">
      <w:pPr>
        <w:rPr>
          <w:rFonts w:ascii="Arial" w:hAnsi="Arial" w:cs="Arial"/>
        </w:rPr>
      </w:pPr>
      <w:r>
        <w:rPr>
          <w:rFonts w:ascii="Arial" w:hAnsi="Arial" w:cs="Arial"/>
        </w:rPr>
        <w:tab/>
        <w:t>County Highway Map</w:t>
      </w:r>
      <w:r>
        <w:rPr>
          <w:rFonts w:ascii="Arial" w:hAnsi="Arial" w:cs="Arial"/>
        </w:rPr>
        <w:tab/>
        <w:t>$5.00 per map</w:t>
      </w:r>
    </w:p>
    <w:p w:rsidR="003D0893" w:rsidRDefault="003D0893" w:rsidP="001A1F92">
      <w:pPr>
        <w:rPr>
          <w:rFonts w:ascii="Arial" w:hAnsi="Arial" w:cs="Arial"/>
        </w:rPr>
      </w:pPr>
      <w:r>
        <w:rPr>
          <w:rFonts w:ascii="Arial" w:hAnsi="Arial" w:cs="Arial"/>
        </w:rPr>
        <w:tab/>
        <w:t>Plats</w:t>
      </w:r>
      <w:r>
        <w:rPr>
          <w:rFonts w:ascii="Arial" w:hAnsi="Arial" w:cs="Arial"/>
        </w:rPr>
        <w:tab/>
      </w:r>
      <w:r>
        <w:rPr>
          <w:rFonts w:ascii="Arial" w:hAnsi="Arial" w:cs="Arial"/>
        </w:rPr>
        <w:tab/>
      </w:r>
      <w:r>
        <w:rPr>
          <w:rFonts w:ascii="Arial" w:hAnsi="Arial" w:cs="Arial"/>
        </w:rPr>
        <w:tab/>
      </w:r>
      <w:r>
        <w:rPr>
          <w:rFonts w:ascii="Arial" w:hAnsi="Arial" w:cs="Arial"/>
        </w:rPr>
        <w:tab/>
        <w:t>$3.00 per Blue Line copy</w:t>
      </w:r>
    </w:p>
    <w:p w:rsidR="003D0893" w:rsidRDefault="003D0893" w:rsidP="001A1F92">
      <w:pPr>
        <w:rPr>
          <w:rFonts w:ascii="Arial" w:hAnsi="Arial" w:cs="Arial"/>
        </w:rPr>
      </w:pPr>
      <w:r>
        <w:rPr>
          <w:rFonts w:ascii="Arial" w:hAnsi="Arial" w:cs="Arial"/>
        </w:rPr>
        <w:tab/>
        <w:t>Fax</w:t>
      </w:r>
      <w:r>
        <w:rPr>
          <w:rFonts w:ascii="Arial" w:hAnsi="Arial" w:cs="Arial"/>
        </w:rPr>
        <w:tab/>
      </w:r>
      <w:r>
        <w:rPr>
          <w:rFonts w:ascii="Arial" w:hAnsi="Arial" w:cs="Arial"/>
        </w:rPr>
        <w:tab/>
      </w:r>
      <w:r>
        <w:rPr>
          <w:rFonts w:ascii="Arial" w:hAnsi="Arial" w:cs="Arial"/>
        </w:rPr>
        <w:tab/>
      </w:r>
      <w:r>
        <w:rPr>
          <w:rFonts w:ascii="Arial" w:hAnsi="Arial" w:cs="Arial"/>
        </w:rPr>
        <w:tab/>
        <w:t>$5.00 plus copy fee</w:t>
      </w:r>
    </w:p>
    <w:p w:rsidR="003D0893" w:rsidRDefault="003D0893" w:rsidP="001A1F92">
      <w:pPr>
        <w:rPr>
          <w:rFonts w:ascii="Arial" w:hAnsi="Arial" w:cs="Arial"/>
        </w:rPr>
      </w:pPr>
      <w:r>
        <w:rPr>
          <w:rFonts w:ascii="Arial" w:hAnsi="Arial" w:cs="Arial"/>
        </w:rPr>
        <w:tab/>
        <w:t>County Atlas</w:t>
      </w:r>
      <w:r>
        <w:rPr>
          <w:rFonts w:ascii="Arial" w:hAnsi="Arial" w:cs="Arial"/>
        </w:rPr>
        <w:tab/>
      </w:r>
      <w:r>
        <w:rPr>
          <w:rFonts w:ascii="Arial" w:hAnsi="Arial" w:cs="Arial"/>
        </w:rPr>
        <w:tab/>
      </w:r>
      <w:r>
        <w:rPr>
          <w:rFonts w:ascii="Arial" w:hAnsi="Arial" w:cs="Arial"/>
        </w:rPr>
        <w:tab/>
        <w:t xml:space="preserve">$25.00 </w:t>
      </w:r>
    </w:p>
    <w:p w:rsidR="003D0893" w:rsidRDefault="003D0893" w:rsidP="001A1F92">
      <w:pPr>
        <w:rPr>
          <w:rFonts w:ascii="Arial" w:hAnsi="Arial" w:cs="Arial"/>
        </w:rPr>
      </w:pPr>
      <w:r>
        <w:rPr>
          <w:rFonts w:ascii="Arial" w:hAnsi="Arial" w:cs="Arial"/>
        </w:rPr>
        <w:tab/>
        <w:t>Research Fee</w:t>
      </w:r>
      <w:r>
        <w:rPr>
          <w:rFonts w:ascii="Arial" w:hAnsi="Arial" w:cs="Arial"/>
        </w:rPr>
        <w:tab/>
      </w:r>
      <w:r>
        <w:rPr>
          <w:rFonts w:ascii="Arial" w:hAnsi="Arial" w:cs="Arial"/>
        </w:rPr>
        <w:tab/>
        <w:t>$55.00 per hour pro-rated</w:t>
      </w:r>
    </w:p>
    <w:p w:rsidR="003D0893" w:rsidRDefault="003D0893" w:rsidP="001A1F92">
      <w:pPr>
        <w:rPr>
          <w:rFonts w:ascii="Arial" w:hAnsi="Arial" w:cs="Arial"/>
        </w:rPr>
      </w:pPr>
      <w:r>
        <w:rPr>
          <w:rFonts w:ascii="Arial" w:hAnsi="Arial" w:cs="Arial"/>
        </w:rPr>
        <w:t>Department of Equalization:</w:t>
      </w:r>
    </w:p>
    <w:p w:rsidR="003D0893" w:rsidRDefault="003D0893" w:rsidP="001A1F92">
      <w:pPr>
        <w:rPr>
          <w:rFonts w:ascii="Arial" w:hAnsi="Arial" w:cs="Arial"/>
        </w:rPr>
      </w:pPr>
      <w:r>
        <w:rPr>
          <w:rFonts w:ascii="Arial" w:hAnsi="Arial" w:cs="Arial"/>
        </w:rPr>
        <w:tab/>
        <w:t>Electronic Data File Transfer</w:t>
      </w:r>
      <w:r>
        <w:rPr>
          <w:rFonts w:ascii="Arial" w:hAnsi="Arial" w:cs="Arial"/>
        </w:rPr>
        <w:tab/>
        <w:t>$50.00</w:t>
      </w:r>
    </w:p>
    <w:p w:rsidR="003D0893" w:rsidRDefault="003D0893" w:rsidP="001A1F92">
      <w:pPr>
        <w:rPr>
          <w:rFonts w:ascii="Arial" w:hAnsi="Arial" w:cs="Arial"/>
        </w:rPr>
      </w:pPr>
      <w:r>
        <w:rPr>
          <w:rFonts w:ascii="Arial" w:hAnsi="Arial" w:cs="Arial"/>
        </w:rPr>
        <w:t>Highway Department:</w:t>
      </w:r>
    </w:p>
    <w:p w:rsidR="003D0893" w:rsidRDefault="001A1F92" w:rsidP="001A1F92">
      <w:pPr>
        <w:rPr>
          <w:rFonts w:ascii="Arial" w:hAnsi="Arial" w:cs="Arial"/>
        </w:rPr>
      </w:pPr>
      <w:r>
        <w:rPr>
          <w:rFonts w:ascii="Arial" w:hAnsi="Arial" w:cs="Arial"/>
        </w:rPr>
        <w:tab/>
        <w:t>Approach Permit</w:t>
      </w:r>
      <w:r>
        <w:rPr>
          <w:rFonts w:ascii="Arial" w:hAnsi="Arial" w:cs="Arial"/>
        </w:rPr>
        <w:tab/>
      </w:r>
      <w:r>
        <w:rPr>
          <w:rFonts w:ascii="Arial" w:hAnsi="Arial" w:cs="Arial"/>
        </w:rPr>
        <w:tab/>
      </w:r>
      <w:r>
        <w:rPr>
          <w:rFonts w:ascii="Arial" w:hAnsi="Arial" w:cs="Arial"/>
        </w:rPr>
        <w:tab/>
      </w:r>
      <w:r>
        <w:rPr>
          <w:rFonts w:ascii="Arial" w:hAnsi="Arial" w:cs="Arial"/>
        </w:rPr>
        <w:tab/>
        <w:t>$20</w:t>
      </w:r>
      <w:r w:rsidR="003D0893">
        <w:rPr>
          <w:rFonts w:ascii="Arial" w:hAnsi="Arial" w:cs="Arial"/>
        </w:rPr>
        <w:t xml:space="preserve">0.00 </w:t>
      </w:r>
    </w:p>
    <w:p w:rsidR="003D0893" w:rsidRDefault="003D0893" w:rsidP="001A1F92">
      <w:pPr>
        <w:rPr>
          <w:rFonts w:ascii="Arial" w:hAnsi="Arial" w:cs="Arial"/>
        </w:rPr>
      </w:pPr>
      <w:r>
        <w:rPr>
          <w:rFonts w:ascii="Arial" w:hAnsi="Arial" w:cs="Arial"/>
        </w:rPr>
        <w:tab/>
        <w:t>Blade a Road/Road District</w:t>
      </w:r>
      <w:r>
        <w:rPr>
          <w:rFonts w:ascii="Arial" w:hAnsi="Arial" w:cs="Arial"/>
        </w:rPr>
        <w:tab/>
      </w:r>
      <w:r>
        <w:rPr>
          <w:rFonts w:ascii="Arial" w:hAnsi="Arial" w:cs="Arial"/>
        </w:rPr>
        <w:tab/>
        <w:t>$110.00 per hour</w:t>
      </w:r>
    </w:p>
    <w:p w:rsidR="003D0893" w:rsidRDefault="003D0893" w:rsidP="001A1F92">
      <w:pPr>
        <w:ind w:left="720" w:hanging="720"/>
        <w:rPr>
          <w:rFonts w:ascii="Arial" w:hAnsi="Arial" w:cs="Arial"/>
        </w:rPr>
      </w:pPr>
      <w:r>
        <w:rPr>
          <w:rFonts w:ascii="Arial" w:hAnsi="Arial" w:cs="Arial"/>
        </w:rPr>
        <w:tab/>
        <w:t>Sand a Road/Road District</w:t>
      </w:r>
      <w:r>
        <w:rPr>
          <w:rFonts w:ascii="Arial" w:hAnsi="Arial" w:cs="Arial"/>
        </w:rPr>
        <w:tab/>
      </w:r>
      <w:r>
        <w:rPr>
          <w:rFonts w:ascii="Arial" w:hAnsi="Arial" w:cs="Arial"/>
        </w:rPr>
        <w:tab/>
      </w:r>
      <w:r>
        <w:rPr>
          <w:rFonts w:ascii="Arial" w:hAnsi="Arial" w:cs="Arial"/>
        </w:rPr>
        <w:tab/>
        <w:t>$110.00 for equipment +</w:t>
      </w:r>
    </w:p>
    <w:p w:rsidR="003D0893" w:rsidRDefault="003D0893" w:rsidP="001A1F92">
      <w:pPr>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$24.50 per ton for sand</w:t>
      </w:r>
    </w:p>
    <w:p w:rsidR="003D0893" w:rsidRDefault="003D0893" w:rsidP="001A1F92">
      <w:pPr>
        <w:ind w:left="720" w:hanging="720"/>
        <w:rPr>
          <w:rFonts w:ascii="Arial" w:hAnsi="Arial" w:cs="Arial"/>
        </w:rPr>
      </w:pPr>
      <w:r>
        <w:rPr>
          <w:rFonts w:ascii="Arial" w:hAnsi="Arial" w:cs="Arial"/>
        </w:rPr>
        <w:tab/>
        <w:t>Magwater on County Maint. Road</w:t>
      </w:r>
      <w:r>
        <w:rPr>
          <w:rFonts w:ascii="Arial" w:hAnsi="Arial" w:cs="Arial"/>
        </w:rPr>
        <w:tab/>
        <w:t xml:space="preserve"> </w:t>
      </w:r>
      <w:r>
        <w:rPr>
          <w:rFonts w:ascii="Arial" w:hAnsi="Arial" w:cs="Arial"/>
        </w:rPr>
        <w:tab/>
        <w:t>½ current price of magwater</w:t>
      </w:r>
    </w:p>
    <w:p w:rsidR="003D0893" w:rsidRDefault="003D0893" w:rsidP="001A1F92">
      <w:pPr>
        <w:rPr>
          <w:rFonts w:ascii="Arial" w:hAnsi="Arial" w:cs="Arial"/>
        </w:rPr>
      </w:pPr>
      <w:r>
        <w:rPr>
          <w:rFonts w:ascii="Arial" w:hAnsi="Arial" w:cs="Arial"/>
        </w:rPr>
        <w:tab/>
        <w:t>Magwater on Private Road</w:t>
      </w:r>
      <w:r>
        <w:rPr>
          <w:rFonts w:ascii="Arial" w:hAnsi="Arial" w:cs="Arial"/>
        </w:rPr>
        <w:tab/>
      </w:r>
      <w:r>
        <w:rPr>
          <w:rFonts w:ascii="Arial" w:hAnsi="Arial" w:cs="Arial"/>
        </w:rPr>
        <w:tab/>
      </w:r>
      <w:r>
        <w:rPr>
          <w:rFonts w:ascii="Arial" w:hAnsi="Arial" w:cs="Arial"/>
        </w:rPr>
        <w:tab/>
        <w:t>$110.00 per hour for the blade +</w:t>
      </w:r>
    </w:p>
    <w:p w:rsidR="003D0893" w:rsidRDefault="003D0893" w:rsidP="001A1F9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$65.00 per hour for the applicator +</w:t>
      </w:r>
    </w:p>
    <w:p w:rsidR="003D0893" w:rsidRDefault="003D0893" w:rsidP="001A1F9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Full cost of current price for magwater</w:t>
      </w:r>
    </w:p>
    <w:p w:rsidR="003D0893" w:rsidRDefault="003D0893" w:rsidP="001A1F92">
      <w:pPr>
        <w:rPr>
          <w:rFonts w:ascii="Arial" w:hAnsi="Arial" w:cs="Arial"/>
        </w:rPr>
      </w:pPr>
      <w:r>
        <w:rPr>
          <w:rFonts w:ascii="Arial" w:hAnsi="Arial" w:cs="Arial"/>
        </w:rPr>
        <w:t>Treasurer:</w:t>
      </w:r>
    </w:p>
    <w:p w:rsidR="003D0893" w:rsidRDefault="003D0893" w:rsidP="001A1F92">
      <w:pPr>
        <w:rPr>
          <w:rFonts w:ascii="Arial" w:hAnsi="Arial" w:cs="Arial"/>
        </w:rPr>
      </w:pPr>
      <w:r>
        <w:rPr>
          <w:rFonts w:ascii="Arial" w:hAnsi="Arial" w:cs="Arial"/>
        </w:rPr>
        <w:tab/>
        <w:t>Tax Sale Certificate Lists</w:t>
      </w:r>
      <w:r>
        <w:rPr>
          <w:rFonts w:ascii="Arial" w:hAnsi="Arial" w:cs="Arial"/>
        </w:rPr>
        <w:tab/>
        <w:t>$25.00 standard mail</w:t>
      </w:r>
    </w:p>
    <w:p w:rsidR="003D0893" w:rsidRDefault="00CB0ABC" w:rsidP="001A1F92">
      <w:pPr>
        <w:rPr>
          <w:rFonts w:ascii="Arial" w:hAnsi="Arial" w:cs="Arial"/>
        </w:rPr>
      </w:pPr>
      <w:r>
        <w:rPr>
          <w:rFonts w:ascii="Arial" w:hAnsi="Arial" w:cs="Arial"/>
        </w:rPr>
        <w:tab/>
      </w:r>
      <w:r w:rsidR="003D0893">
        <w:rPr>
          <w:rFonts w:ascii="Arial" w:hAnsi="Arial" w:cs="Arial"/>
        </w:rPr>
        <w:tab/>
      </w:r>
      <w:r w:rsidR="003D0893">
        <w:rPr>
          <w:rFonts w:ascii="Arial" w:hAnsi="Arial" w:cs="Arial"/>
        </w:rPr>
        <w:tab/>
      </w:r>
      <w:r w:rsidR="003D0893">
        <w:rPr>
          <w:rFonts w:ascii="Arial" w:hAnsi="Arial" w:cs="Arial"/>
        </w:rPr>
        <w:tab/>
      </w:r>
      <w:r w:rsidR="003D0893">
        <w:rPr>
          <w:rFonts w:ascii="Arial" w:hAnsi="Arial" w:cs="Arial"/>
        </w:rPr>
        <w:tab/>
        <w:t>$10.00 e-mailed</w:t>
      </w:r>
    </w:p>
    <w:p w:rsidR="003D0893" w:rsidRDefault="003D0893" w:rsidP="001A1F92">
      <w:pPr>
        <w:rPr>
          <w:rFonts w:ascii="Arial" w:hAnsi="Arial" w:cs="Arial"/>
        </w:rPr>
      </w:pPr>
      <w:r>
        <w:rPr>
          <w:rFonts w:ascii="Arial" w:hAnsi="Arial" w:cs="Arial"/>
        </w:rPr>
        <w:t>Auditor:</w:t>
      </w:r>
    </w:p>
    <w:p w:rsidR="003D0893" w:rsidRDefault="003D0893" w:rsidP="001A1F92">
      <w:pPr>
        <w:rPr>
          <w:rFonts w:ascii="Arial" w:hAnsi="Arial" w:cs="Arial"/>
        </w:rPr>
      </w:pPr>
      <w:r>
        <w:rPr>
          <w:rFonts w:ascii="Arial" w:hAnsi="Arial" w:cs="Arial"/>
        </w:rPr>
        <w:tab/>
        <w:t>Road District Formation Fees</w:t>
      </w:r>
      <w:r>
        <w:rPr>
          <w:rFonts w:ascii="Arial" w:hAnsi="Arial" w:cs="Arial"/>
        </w:rPr>
        <w:tab/>
        <w:t>$400.00</w:t>
      </w:r>
    </w:p>
    <w:p w:rsidR="003D0893" w:rsidRDefault="003D0893" w:rsidP="001A1F92">
      <w:pPr>
        <w:rPr>
          <w:rFonts w:ascii="Arial" w:hAnsi="Arial" w:cs="Arial"/>
        </w:rPr>
      </w:pPr>
      <w:r>
        <w:rPr>
          <w:rFonts w:ascii="Arial" w:hAnsi="Arial" w:cs="Arial"/>
        </w:rPr>
        <w:t>Information Systems and Technology:</w:t>
      </w:r>
    </w:p>
    <w:p w:rsidR="003D0893" w:rsidRPr="001A1F92" w:rsidRDefault="003D0893" w:rsidP="001A1F92">
      <w:pPr>
        <w:rPr>
          <w:rFonts w:ascii="Arial" w:hAnsi="Arial" w:cs="Arial"/>
        </w:rPr>
      </w:pPr>
      <w:r>
        <w:rPr>
          <w:rFonts w:ascii="Arial" w:hAnsi="Arial" w:cs="Arial"/>
        </w:rPr>
        <w:tab/>
      </w:r>
      <w:r w:rsidRPr="001A1F92">
        <w:rPr>
          <w:rFonts w:ascii="Arial" w:hAnsi="Arial" w:cs="Arial"/>
        </w:rPr>
        <w:t>Map Size</w:t>
      </w:r>
      <w:r w:rsidRPr="001A1F92">
        <w:rPr>
          <w:rFonts w:ascii="Arial" w:hAnsi="Arial" w:cs="Arial"/>
        </w:rPr>
        <w:tab/>
      </w:r>
      <w:r w:rsidRPr="001A1F92">
        <w:rPr>
          <w:rFonts w:ascii="Arial" w:hAnsi="Arial" w:cs="Arial"/>
        </w:rPr>
        <w:tab/>
        <w:t>Charge/Page</w:t>
      </w:r>
      <w:r w:rsidRPr="001A1F92">
        <w:rPr>
          <w:rFonts w:ascii="Arial" w:hAnsi="Arial" w:cs="Arial"/>
        </w:rPr>
        <w:tab/>
      </w:r>
      <w:r w:rsidRPr="001A1F92">
        <w:rPr>
          <w:rFonts w:ascii="Arial" w:hAnsi="Arial" w:cs="Arial"/>
        </w:rPr>
        <w:tab/>
        <w:t>Sales Tax</w:t>
      </w:r>
      <w:r w:rsidRPr="001A1F92">
        <w:rPr>
          <w:rFonts w:ascii="Arial" w:hAnsi="Arial" w:cs="Arial"/>
        </w:rPr>
        <w:tab/>
        <w:t>Total Fee</w:t>
      </w:r>
    </w:p>
    <w:p w:rsidR="003D0893" w:rsidRDefault="003D0893" w:rsidP="001A1F92">
      <w:pPr>
        <w:rPr>
          <w:rFonts w:ascii="Arial" w:hAnsi="Arial" w:cs="Arial"/>
        </w:rPr>
      </w:pPr>
      <w:r>
        <w:rPr>
          <w:rFonts w:ascii="Arial" w:hAnsi="Arial" w:cs="Arial"/>
        </w:rPr>
        <w:tab/>
        <w:t>8 ½ X 11”</w:t>
      </w:r>
      <w:r>
        <w:rPr>
          <w:rFonts w:ascii="Arial" w:hAnsi="Arial" w:cs="Arial"/>
        </w:rPr>
        <w:tab/>
      </w:r>
      <w:r>
        <w:rPr>
          <w:rFonts w:ascii="Arial" w:hAnsi="Arial" w:cs="Arial"/>
        </w:rPr>
        <w:tab/>
        <w:t xml:space="preserve">    $  9.43</w:t>
      </w:r>
      <w:r>
        <w:rPr>
          <w:rFonts w:ascii="Arial" w:hAnsi="Arial" w:cs="Arial"/>
        </w:rPr>
        <w:tab/>
      </w:r>
      <w:r>
        <w:rPr>
          <w:rFonts w:ascii="Arial" w:hAnsi="Arial" w:cs="Arial"/>
        </w:rPr>
        <w:tab/>
        <w:t xml:space="preserve">   $0.57</w:t>
      </w:r>
      <w:r>
        <w:rPr>
          <w:rFonts w:ascii="Arial" w:hAnsi="Arial" w:cs="Arial"/>
        </w:rPr>
        <w:tab/>
        <w:t xml:space="preserve">  $10.00</w:t>
      </w:r>
    </w:p>
    <w:p w:rsidR="003D0893" w:rsidRDefault="003D0893" w:rsidP="001A1F92">
      <w:pPr>
        <w:rPr>
          <w:rFonts w:ascii="Arial" w:hAnsi="Arial" w:cs="Arial"/>
        </w:rPr>
      </w:pPr>
      <w:r>
        <w:rPr>
          <w:rFonts w:ascii="Arial" w:hAnsi="Arial" w:cs="Arial"/>
        </w:rPr>
        <w:tab/>
        <w:t>8 ½ X 14”</w:t>
      </w:r>
      <w:r>
        <w:rPr>
          <w:rFonts w:ascii="Arial" w:hAnsi="Arial" w:cs="Arial"/>
        </w:rPr>
        <w:tab/>
      </w:r>
      <w:r>
        <w:rPr>
          <w:rFonts w:ascii="Arial" w:hAnsi="Arial" w:cs="Arial"/>
        </w:rPr>
        <w:tab/>
        <w:t xml:space="preserve">    $14.15</w:t>
      </w:r>
      <w:r>
        <w:rPr>
          <w:rFonts w:ascii="Arial" w:hAnsi="Arial" w:cs="Arial"/>
        </w:rPr>
        <w:tab/>
      </w:r>
      <w:r>
        <w:rPr>
          <w:rFonts w:ascii="Arial" w:hAnsi="Arial" w:cs="Arial"/>
        </w:rPr>
        <w:tab/>
        <w:t xml:space="preserve">   $0.85</w:t>
      </w:r>
      <w:r>
        <w:rPr>
          <w:rFonts w:ascii="Arial" w:hAnsi="Arial" w:cs="Arial"/>
        </w:rPr>
        <w:tab/>
        <w:t xml:space="preserve">  $15.00</w:t>
      </w:r>
    </w:p>
    <w:p w:rsidR="003D0893" w:rsidRDefault="003D0893" w:rsidP="001A1F92">
      <w:pPr>
        <w:rPr>
          <w:rFonts w:ascii="Arial" w:hAnsi="Arial" w:cs="Arial"/>
        </w:rPr>
      </w:pPr>
      <w:r>
        <w:rPr>
          <w:rFonts w:ascii="Arial" w:hAnsi="Arial" w:cs="Arial"/>
        </w:rPr>
        <w:tab/>
        <w:t>18” X 24”</w:t>
      </w:r>
      <w:r>
        <w:rPr>
          <w:rFonts w:ascii="Arial" w:hAnsi="Arial" w:cs="Arial"/>
        </w:rPr>
        <w:tab/>
      </w:r>
      <w:r>
        <w:rPr>
          <w:rFonts w:ascii="Arial" w:hAnsi="Arial" w:cs="Arial"/>
        </w:rPr>
        <w:tab/>
        <w:t xml:space="preserve">    $23.58</w:t>
      </w:r>
      <w:r>
        <w:rPr>
          <w:rFonts w:ascii="Arial" w:hAnsi="Arial" w:cs="Arial"/>
        </w:rPr>
        <w:tab/>
      </w:r>
      <w:r>
        <w:rPr>
          <w:rFonts w:ascii="Arial" w:hAnsi="Arial" w:cs="Arial"/>
        </w:rPr>
        <w:tab/>
        <w:t xml:space="preserve">   $1.42</w:t>
      </w:r>
      <w:r>
        <w:rPr>
          <w:rFonts w:ascii="Arial" w:hAnsi="Arial" w:cs="Arial"/>
        </w:rPr>
        <w:tab/>
        <w:t xml:space="preserve">  $25.00</w:t>
      </w:r>
    </w:p>
    <w:p w:rsidR="003D0893" w:rsidRDefault="003D0893" w:rsidP="001A1F92">
      <w:pPr>
        <w:rPr>
          <w:rFonts w:ascii="Arial" w:hAnsi="Arial" w:cs="Arial"/>
        </w:rPr>
      </w:pPr>
      <w:r>
        <w:rPr>
          <w:rFonts w:ascii="Arial" w:hAnsi="Arial" w:cs="Arial"/>
        </w:rPr>
        <w:tab/>
        <w:t>24” X 42”</w:t>
      </w:r>
      <w:r>
        <w:rPr>
          <w:rFonts w:ascii="Arial" w:hAnsi="Arial" w:cs="Arial"/>
        </w:rPr>
        <w:tab/>
      </w:r>
      <w:r>
        <w:rPr>
          <w:rFonts w:ascii="Arial" w:hAnsi="Arial" w:cs="Arial"/>
        </w:rPr>
        <w:tab/>
        <w:t xml:space="preserve">    $33.02</w:t>
      </w:r>
      <w:r>
        <w:rPr>
          <w:rFonts w:ascii="Arial" w:hAnsi="Arial" w:cs="Arial"/>
        </w:rPr>
        <w:tab/>
      </w:r>
      <w:r>
        <w:rPr>
          <w:rFonts w:ascii="Arial" w:hAnsi="Arial" w:cs="Arial"/>
        </w:rPr>
        <w:tab/>
        <w:t xml:space="preserve">   $1.98</w:t>
      </w:r>
      <w:r>
        <w:rPr>
          <w:rFonts w:ascii="Arial" w:hAnsi="Arial" w:cs="Arial"/>
        </w:rPr>
        <w:tab/>
        <w:t xml:space="preserve">  $35.00</w:t>
      </w:r>
    </w:p>
    <w:p w:rsidR="003D0893" w:rsidRDefault="003D0893" w:rsidP="001A1F92">
      <w:pPr>
        <w:rPr>
          <w:rFonts w:ascii="Arial" w:hAnsi="Arial" w:cs="Arial"/>
        </w:rPr>
      </w:pPr>
      <w:r>
        <w:rPr>
          <w:rFonts w:ascii="Arial" w:hAnsi="Arial" w:cs="Arial"/>
        </w:rPr>
        <w:tab/>
        <w:t>34” X 44”</w:t>
      </w:r>
      <w:r>
        <w:rPr>
          <w:rFonts w:ascii="Arial" w:hAnsi="Arial" w:cs="Arial"/>
        </w:rPr>
        <w:tab/>
      </w:r>
      <w:r>
        <w:rPr>
          <w:rFonts w:ascii="Arial" w:hAnsi="Arial" w:cs="Arial"/>
        </w:rPr>
        <w:tab/>
        <w:t xml:space="preserve">    $42.45</w:t>
      </w:r>
      <w:r>
        <w:rPr>
          <w:rFonts w:ascii="Arial" w:hAnsi="Arial" w:cs="Arial"/>
        </w:rPr>
        <w:tab/>
      </w:r>
      <w:r>
        <w:rPr>
          <w:rFonts w:ascii="Arial" w:hAnsi="Arial" w:cs="Arial"/>
        </w:rPr>
        <w:tab/>
        <w:t xml:space="preserve">   $2.55</w:t>
      </w:r>
      <w:r>
        <w:rPr>
          <w:rFonts w:ascii="Arial" w:hAnsi="Arial" w:cs="Arial"/>
        </w:rPr>
        <w:tab/>
        <w:t xml:space="preserve">  $45.00</w:t>
      </w:r>
    </w:p>
    <w:p w:rsidR="003D0893" w:rsidRDefault="003D0893" w:rsidP="001A1F92">
      <w:pPr>
        <w:rPr>
          <w:rFonts w:ascii="Arial" w:hAnsi="Arial" w:cs="Arial"/>
        </w:rPr>
      </w:pPr>
      <w:r>
        <w:rPr>
          <w:rFonts w:ascii="Arial" w:hAnsi="Arial" w:cs="Arial"/>
        </w:rPr>
        <w:tab/>
        <w:t>36” X 60”</w:t>
      </w:r>
      <w:r>
        <w:rPr>
          <w:rFonts w:ascii="Arial" w:hAnsi="Arial" w:cs="Arial"/>
        </w:rPr>
        <w:tab/>
      </w:r>
      <w:r>
        <w:rPr>
          <w:rFonts w:ascii="Arial" w:hAnsi="Arial" w:cs="Arial"/>
        </w:rPr>
        <w:tab/>
        <w:t xml:space="preserve">    $51.89</w:t>
      </w:r>
      <w:r>
        <w:rPr>
          <w:rFonts w:ascii="Arial" w:hAnsi="Arial" w:cs="Arial"/>
        </w:rPr>
        <w:tab/>
      </w:r>
      <w:r>
        <w:rPr>
          <w:rFonts w:ascii="Arial" w:hAnsi="Arial" w:cs="Arial"/>
        </w:rPr>
        <w:tab/>
        <w:t xml:space="preserve">   $3.11</w:t>
      </w:r>
      <w:r>
        <w:rPr>
          <w:rFonts w:ascii="Arial" w:hAnsi="Arial" w:cs="Arial"/>
        </w:rPr>
        <w:tab/>
        <w:t xml:space="preserve">  $55.00</w:t>
      </w:r>
    </w:p>
    <w:p w:rsidR="003D0893" w:rsidRDefault="003D0893" w:rsidP="001A1F92">
      <w:pPr>
        <w:rPr>
          <w:rFonts w:ascii="Arial" w:hAnsi="Arial" w:cs="Arial"/>
        </w:rPr>
      </w:pPr>
      <w:r>
        <w:rPr>
          <w:rFonts w:ascii="Arial" w:hAnsi="Arial" w:cs="Arial"/>
        </w:rPr>
        <w:tab/>
        <w:t>36” X 72”</w:t>
      </w:r>
      <w:r>
        <w:rPr>
          <w:rFonts w:ascii="Arial" w:hAnsi="Arial" w:cs="Arial"/>
        </w:rPr>
        <w:tab/>
      </w:r>
      <w:r>
        <w:rPr>
          <w:rFonts w:ascii="Arial" w:hAnsi="Arial" w:cs="Arial"/>
        </w:rPr>
        <w:tab/>
        <w:t xml:space="preserve">    $61.32</w:t>
      </w:r>
      <w:r>
        <w:rPr>
          <w:rFonts w:ascii="Arial" w:hAnsi="Arial" w:cs="Arial"/>
        </w:rPr>
        <w:tab/>
      </w:r>
      <w:r>
        <w:rPr>
          <w:rFonts w:ascii="Arial" w:hAnsi="Arial" w:cs="Arial"/>
        </w:rPr>
        <w:tab/>
        <w:t xml:space="preserve">   $3.68</w:t>
      </w:r>
      <w:r>
        <w:rPr>
          <w:rFonts w:ascii="Arial" w:hAnsi="Arial" w:cs="Arial"/>
        </w:rPr>
        <w:tab/>
        <w:t xml:space="preserve">  $65.00</w:t>
      </w:r>
    </w:p>
    <w:p w:rsidR="003D0893" w:rsidRDefault="003D0893" w:rsidP="001A1F92">
      <w:pPr>
        <w:rPr>
          <w:rFonts w:ascii="Arial" w:hAnsi="Arial" w:cs="Arial"/>
        </w:rPr>
      </w:pPr>
      <w:r>
        <w:rPr>
          <w:rFonts w:ascii="Arial" w:hAnsi="Arial" w:cs="Arial"/>
        </w:rPr>
        <w:tab/>
        <w:t>42” X 60”</w:t>
      </w:r>
      <w:r>
        <w:rPr>
          <w:rFonts w:ascii="Arial" w:hAnsi="Arial" w:cs="Arial"/>
        </w:rPr>
        <w:tab/>
      </w:r>
      <w:r>
        <w:rPr>
          <w:rFonts w:ascii="Arial" w:hAnsi="Arial" w:cs="Arial"/>
        </w:rPr>
        <w:tab/>
        <w:t xml:space="preserve">    $56.50</w:t>
      </w:r>
      <w:r>
        <w:rPr>
          <w:rFonts w:ascii="Arial" w:hAnsi="Arial" w:cs="Arial"/>
        </w:rPr>
        <w:tab/>
      </w:r>
      <w:r>
        <w:rPr>
          <w:rFonts w:ascii="Arial" w:hAnsi="Arial" w:cs="Arial"/>
        </w:rPr>
        <w:tab/>
        <w:t xml:space="preserve">   $3.40</w:t>
      </w:r>
      <w:r>
        <w:rPr>
          <w:rFonts w:ascii="Arial" w:hAnsi="Arial" w:cs="Arial"/>
        </w:rPr>
        <w:tab/>
        <w:t xml:space="preserve">  $60.00</w:t>
      </w:r>
    </w:p>
    <w:p w:rsidR="003D0893" w:rsidRDefault="003D0893" w:rsidP="001A1F92">
      <w:pPr>
        <w:rPr>
          <w:rFonts w:ascii="Arial" w:hAnsi="Arial" w:cs="Arial"/>
        </w:rPr>
      </w:pPr>
      <w:r>
        <w:rPr>
          <w:rFonts w:ascii="Arial" w:hAnsi="Arial" w:cs="Arial"/>
        </w:rPr>
        <w:tab/>
        <w:t>42” X 72”</w:t>
      </w:r>
      <w:r>
        <w:rPr>
          <w:rFonts w:ascii="Arial" w:hAnsi="Arial" w:cs="Arial"/>
        </w:rPr>
        <w:tab/>
      </w:r>
      <w:r>
        <w:rPr>
          <w:rFonts w:ascii="Arial" w:hAnsi="Arial" w:cs="Arial"/>
        </w:rPr>
        <w:tab/>
        <w:t xml:space="preserve">    $67.92</w:t>
      </w:r>
      <w:r>
        <w:rPr>
          <w:rFonts w:ascii="Arial" w:hAnsi="Arial" w:cs="Arial"/>
        </w:rPr>
        <w:tab/>
      </w:r>
      <w:r>
        <w:rPr>
          <w:rFonts w:ascii="Arial" w:hAnsi="Arial" w:cs="Arial"/>
        </w:rPr>
        <w:tab/>
        <w:t xml:space="preserve">   $4.08</w:t>
      </w:r>
      <w:r>
        <w:rPr>
          <w:rFonts w:ascii="Arial" w:hAnsi="Arial" w:cs="Arial"/>
        </w:rPr>
        <w:tab/>
        <w:t xml:space="preserve">  $72.00</w:t>
      </w:r>
    </w:p>
    <w:p w:rsidR="00CB0ABC" w:rsidRDefault="00CB0ABC" w:rsidP="00E1018B">
      <w:pPr>
        <w:contextualSpacing/>
        <w:rPr>
          <w:b/>
          <w:u w:val="single"/>
        </w:rPr>
      </w:pPr>
    </w:p>
    <w:p w:rsidR="00E1018B" w:rsidRDefault="00E1018B" w:rsidP="00E1018B">
      <w:pPr>
        <w:contextualSpacing/>
      </w:pPr>
      <w:r w:rsidRPr="0088743E">
        <w:rPr>
          <w:b/>
          <w:u w:val="single"/>
        </w:rPr>
        <w:t>BUILDING PERMITS (BASED ON AREA)</w:t>
      </w:r>
      <w:r>
        <w:tab/>
        <w:t xml:space="preserve"> Permit Cost Calculation:  (total sq. feet x rate) + $75 </w:t>
      </w:r>
    </w:p>
    <w:p w:rsidR="00E1018B" w:rsidRDefault="00E1018B" w:rsidP="00E1018B">
      <w:pPr>
        <w:contextualSpacing/>
      </w:pPr>
      <w:r w:rsidRPr="0088743E">
        <w:rPr>
          <w:b/>
          <w:u w:val="single"/>
        </w:rPr>
        <w:t>BUILDING TYPE</w:t>
      </w:r>
      <w:r w:rsidRPr="0088743E">
        <w:rPr>
          <w:b/>
          <w:u w:val="single"/>
        </w:rPr>
        <w:tab/>
      </w:r>
      <w:r>
        <w:tab/>
      </w:r>
      <w:r>
        <w:tab/>
      </w:r>
      <w:r w:rsidRPr="0088743E">
        <w:rPr>
          <w:b/>
          <w:u w:val="single"/>
        </w:rPr>
        <w:t>RATE</w:t>
      </w:r>
      <w:r w:rsidRPr="00E1018B">
        <w:tab/>
        <w:t xml:space="preserve">     </w:t>
      </w:r>
      <w:r w:rsidRPr="00E1018B">
        <w:tab/>
      </w:r>
      <w:r w:rsidRPr="0088743E">
        <w:rPr>
          <w:b/>
          <w:u w:val="single"/>
        </w:rPr>
        <w:t>COMMENTS</w:t>
      </w:r>
      <w:r w:rsidRPr="00E1018B">
        <w:tab/>
      </w:r>
      <w:r>
        <w:tab/>
      </w:r>
      <w:r>
        <w:tab/>
      </w:r>
      <w:r>
        <w:tab/>
      </w:r>
    </w:p>
    <w:p w:rsidR="00E1018B" w:rsidRPr="005F46F6" w:rsidRDefault="00E1018B" w:rsidP="00E1018B">
      <w:pPr>
        <w:rPr>
          <w:rFonts w:ascii="Arial" w:hAnsi="Arial" w:cs="Arial"/>
        </w:rPr>
      </w:pPr>
      <w:r w:rsidRPr="005F46F6">
        <w:rPr>
          <w:rFonts w:ascii="Arial" w:hAnsi="Arial" w:cs="Arial"/>
        </w:rPr>
        <w:lastRenderedPageBreak/>
        <w:t>Agricultural &amp; Greenhouses</w:t>
      </w:r>
      <w:r w:rsidRPr="005F46F6">
        <w:rPr>
          <w:rFonts w:ascii="Arial" w:hAnsi="Arial" w:cs="Arial"/>
        </w:rPr>
        <w:tab/>
        <w:t>$0.05</w:t>
      </w:r>
      <w:r w:rsidRPr="005F46F6">
        <w:rPr>
          <w:rFonts w:ascii="Arial" w:hAnsi="Arial" w:cs="Arial"/>
        </w:rPr>
        <w:tab/>
        <w:t xml:space="preserve">    </w:t>
      </w:r>
      <w:r w:rsidRPr="005F46F6">
        <w:rPr>
          <w:rFonts w:ascii="Arial" w:hAnsi="Arial" w:cs="Arial"/>
        </w:rPr>
        <w:tab/>
        <w:t>No permit required for structures smaller than 300 sq. ft.</w:t>
      </w:r>
      <w:r w:rsidR="00CB0ABC" w:rsidRPr="005F46F6">
        <w:rPr>
          <w:rFonts w:ascii="Arial" w:hAnsi="Arial" w:cs="Arial"/>
        </w:rPr>
        <w:t xml:space="preserve"> </w:t>
      </w:r>
      <w:r w:rsidRPr="005F46F6">
        <w:rPr>
          <w:rFonts w:ascii="Arial" w:hAnsi="Arial" w:cs="Arial"/>
        </w:rPr>
        <w:t>Commercial</w:t>
      </w:r>
      <w:r w:rsidRPr="005F46F6">
        <w:rPr>
          <w:rFonts w:ascii="Arial" w:hAnsi="Arial" w:cs="Arial"/>
        </w:rPr>
        <w:tab/>
      </w:r>
      <w:r w:rsidRPr="005F46F6">
        <w:rPr>
          <w:rFonts w:ascii="Arial" w:hAnsi="Arial" w:cs="Arial"/>
        </w:rPr>
        <w:tab/>
      </w:r>
      <w:r w:rsidRPr="005F46F6">
        <w:rPr>
          <w:rFonts w:ascii="Arial" w:hAnsi="Arial" w:cs="Arial"/>
        </w:rPr>
        <w:tab/>
        <w:t>$0.14</w:t>
      </w:r>
      <w:r w:rsidRPr="005F46F6">
        <w:rPr>
          <w:rFonts w:ascii="Arial" w:hAnsi="Arial" w:cs="Arial"/>
        </w:rPr>
        <w:tab/>
        <w:t xml:space="preserve">    </w:t>
      </w:r>
      <w:r w:rsidRPr="005F46F6">
        <w:rPr>
          <w:rFonts w:ascii="Arial" w:hAnsi="Arial" w:cs="Arial"/>
        </w:rPr>
        <w:tab/>
        <w:t xml:space="preserve">Rate includes area of basements, outbuildings and </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t xml:space="preserve">other appurtenant structures.  </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t xml:space="preserve">    </w:t>
      </w:r>
      <w:r w:rsidRPr="005F46F6">
        <w:rPr>
          <w:rFonts w:ascii="Arial" w:hAnsi="Arial" w:cs="Arial"/>
        </w:rPr>
        <w:tab/>
        <w:t>Bath House add $15 for each stool &amp; lavatory.</w:t>
      </w:r>
    </w:p>
    <w:p w:rsidR="00E1018B" w:rsidRPr="005F46F6" w:rsidRDefault="00E1018B" w:rsidP="00E1018B">
      <w:pPr>
        <w:rPr>
          <w:rFonts w:ascii="Arial" w:hAnsi="Arial" w:cs="Arial"/>
        </w:rPr>
      </w:pPr>
      <w:r w:rsidRPr="005F46F6">
        <w:rPr>
          <w:rFonts w:ascii="Arial" w:hAnsi="Arial" w:cs="Arial"/>
        </w:rPr>
        <w:t>Garages/Storage Buildings</w:t>
      </w:r>
      <w:r w:rsidRPr="005F46F6">
        <w:rPr>
          <w:rFonts w:ascii="Arial" w:hAnsi="Arial" w:cs="Arial"/>
        </w:rPr>
        <w:tab/>
      </w:r>
      <w:r w:rsidRPr="005F46F6">
        <w:rPr>
          <w:rFonts w:ascii="Arial" w:hAnsi="Arial" w:cs="Arial"/>
        </w:rPr>
        <w:tab/>
        <w:t>$0.05</w:t>
      </w:r>
      <w:r w:rsidRPr="005F46F6">
        <w:rPr>
          <w:rFonts w:ascii="Arial" w:hAnsi="Arial" w:cs="Arial"/>
        </w:rPr>
        <w:tab/>
        <w:t xml:space="preserve">    </w:t>
      </w:r>
      <w:r w:rsidRPr="005F46F6">
        <w:rPr>
          <w:rFonts w:ascii="Arial" w:hAnsi="Arial" w:cs="Arial"/>
        </w:rPr>
        <w:tab/>
        <w:t>No permit required for structures smaller than 160 sq. ft. Industrial</w:t>
      </w:r>
      <w:r w:rsidRPr="005F46F6">
        <w:rPr>
          <w:rFonts w:ascii="Arial" w:hAnsi="Arial" w:cs="Arial"/>
        </w:rPr>
        <w:tab/>
      </w:r>
      <w:r w:rsidRPr="005F46F6">
        <w:rPr>
          <w:rFonts w:ascii="Arial" w:hAnsi="Arial" w:cs="Arial"/>
        </w:rPr>
        <w:tab/>
      </w:r>
      <w:r w:rsidRPr="005F46F6">
        <w:rPr>
          <w:rFonts w:ascii="Arial" w:hAnsi="Arial" w:cs="Arial"/>
        </w:rPr>
        <w:tab/>
        <w:t>$0.16</w:t>
      </w:r>
      <w:r w:rsidRPr="005F46F6">
        <w:rPr>
          <w:rFonts w:ascii="Arial" w:hAnsi="Arial" w:cs="Arial"/>
        </w:rPr>
        <w:tab/>
        <w:t xml:space="preserve">    </w:t>
      </w:r>
      <w:r w:rsidRPr="005F46F6">
        <w:rPr>
          <w:rFonts w:ascii="Arial" w:hAnsi="Arial" w:cs="Arial"/>
        </w:rPr>
        <w:tab/>
        <w:t xml:space="preserve">Rate includes area of basements, outbuildings, and </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t xml:space="preserve"> </w:t>
      </w:r>
      <w:r w:rsidR="005F46F6">
        <w:rPr>
          <w:rFonts w:ascii="Arial" w:hAnsi="Arial" w:cs="Arial"/>
        </w:rPr>
        <w:t>o</w:t>
      </w:r>
      <w:r w:rsidRPr="005F46F6">
        <w:rPr>
          <w:rFonts w:ascii="Arial" w:hAnsi="Arial" w:cs="Arial"/>
        </w:rPr>
        <w:t>ther appurtenant structures.</w:t>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rPr>
          <w:rFonts w:ascii="Arial" w:hAnsi="Arial" w:cs="Arial"/>
        </w:rPr>
      </w:pPr>
      <w:r w:rsidRPr="005F46F6">
        <w:rPr>
          <w:rFonts w:ascii="Arial" w:hAnsi="Arial" w:cs="Arial"/>
        </w:rPr>
        <w:t>Residential</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t>$0.10</w:t>
      </w:r>
      <w:r w:rsidRPr="005F46F6">
        <w:rPr>
          <w:rFonts w:ascii="Arial" w:hAnsi="Arial" w:cs="Arial"/>
        </w:rPr>
        <w:tab/>
        <w:t xml:space="preserve">   </w:t>
      </w:r>
      <w:r w:rsidRPr="005F46F6">
        <w:rPr>
          <w:rFonts w:ascii="Arial" w:hAnsi="Arial" w:cs="Arial"/>
        </w:rPr>
        <w:tab/>
        <w:t>Rate includes finished and unfinished area of additions,</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t>apartments, basements, cabins, other dwelling areas</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t xml:space="preserve"> or structures, and manufactured or mobile homes.</w:t>
      </w:r>
    </w:p>
    <w:p w:rsidR="00E1018B" w:rsidRDefault="00E1018B" w:rsidP="00E1018B">
      <w:pPr>
        <w:contextualSpacing/>
      </w:pPr>
      <w:r w:rsidRPr="0088743E">
        <w:rPr>
          <w:b/>
          <w:u w:val="single"/>
        </w:rPr>
        <w:t>PERMITS AND FEES BASED ON FLAT OR PER-ITEM RATES</w:t>
      </w:r>
      <w:r>
        <w:tab/>
      </w:r>
      <w:r>
        <w:tab/>
      </w:r>
      <w:r>
        <w:tab/>
      </w:r>
    </w:p>
    <w:p w:rsidR="00E1018B" w:rsidRDefault="00E1018B" w:rsidP="00E1018B">
      <w:pPr>
        <w:contextualSpacing/>
      </w:pPr>
      <w:r w:rsidRPr="0088743E">
        <w:rPr>
          <w:b/>
          <w:u w:val="single"/>
        </w:rPr>
        <w:t>PERMIT/FEE TYPE</w:t>
      </w:r>
      <w:r w:rsidRPr="00E1018B">
        <w:tab/>
      </w:r>
      <w:r w:rsidRPr="00E1018B">
        <w:tab/>
      </w:r>
      <w:r w:rsidRPr="0088743E">
        <w:rPr>
          <w:b/>
          <w:u w:val="single"/>
        </w:rPr>
        <w:t>RATE</w:t>
      </w:r>
      <w:r w:rsidRPr="0088743E">
        <w:rPr>
          <w:b/>
          <w:u w:val="single"/>
        </w:rPr>
        <w:tab/>
      </w:r>
      <w:r w:rsidRPr="00E1018B">
        <w:t xml:space="preserve">   </w:t>
      </w:r>
      <w:r w:rsidRPr="00E1018B">
        <w:tab/>
      </w:r>
      <w:r w:rsidRPr="0088743E">
        <w:rPr>
          <w:b/>
          <w:u w:val="single"/>
        </w:rPr>
        <w:t>COMMENTS</w:t>
      </w:r>
      <w:r w:rsidRPr="00E1018B">
        <w:tab/>
      </w:r>
      <w:r w:rsidRPr="00E1018B">
        <w:tab/>
      </w:r>
    </w:p>
    <w:p w:rsidR="00E1018B" w:rsidRPr="005F46F6" w:rsidRDefault="00E1018B" w:rsidP="00E1018B">
      <w:pPr>
        <w:contextualSpacing/>
        <w:rPr>
          <w:rFonts w:ascii="Arial" w:hAnsi="Arial" w:cs="Arial"/>
        </w:rPr>
      </w:pPr>
      <w:r w:rsidRPr="005F46F6">
        <w:rPr>
          <w:rFonts w:ascii="Arial" w:hAnsi="Arial" w:cs="Arial"/>
        </w:rPr>
        <w:t>Demo/Relocation Permit</w:t>
      </w:r>
      <w:r w:rsidRPr="005F46F6">
        <w:rPr>
          <w:rFonts w:ascii="Arial" w:hAnsi="Arial" w:cs="Arial"/>
        </w:rPr>
        <w:tab/>
      </w:r>
      <w:r w:rsidRPr="005F46F6">
        <w:rPr>
          <w:rFonts w:ascii="Arial" w:hAnsi="Arial" w:cs="Arial"/>
        </w:rPr>
        <w:tab/>
        <w:t>n/c</w:t>
      </w:r>
      <w:r w:rsidRPr="005F46F6">
        <w:rPr>
          <w:rFonts w:ascii="Arial" w:hAnsi="Arial" w:cs="Arial"/>
        </w:rPr>
        <w:tab/>
        <w:t xml:space="preserve">  </w:t>
      </w:r>
      <w:r w:rsidRPr="005F46F6">
        <w:rPr>
          <w:rFonts w:ascii="Arial" w:hAnsi="Arial" w:cs="Arial"/>
        </w:rPr>
        <w:tab/>
        <w:t>Informational permits</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CE2FFB" w:rsidP="00E1018B">
      <w:pPr>
        <w:contextualSpacing/>
        <w:rPr>
          <w:rFonts w:ascii="Arial" w:hAnsi="Arial" w:cs="Arial"/>
        </w:rPr>
      </w:pPr>
      <w:r>
        <w:rPr>
          <w:rFonts w:ascii="Arial" w:hAnsi="Arial" w:cs="Arial"/>
        </w:rPr>
        <w:t>Carport, Lean-</w:t>
      </w:r>
      <w:r w:rsidR="00E1018B" w:rsidRPr="005F46F6">
        <w:rPr>
          <w:rFonts w:ascii="Arial" w:hAnsi="Arial" w:cs="Arial"/>
        </w:rPr>
        <w:t>to, Shelters</w:t>
      </w:r>
      <w:r w:rsidR="00E1018B" w:rsidRPr="005F46F6">
        <w:rPr>
          <w:rFonts w:ascii="Arial" w:hAnsi="Arial" w:cs="Arial"/>
        </w:rPr>
        <w:tab/>
      </w:r>
      <w:r w:rsidR="00E1018B" w:rsidRPr="005F46F6">
        <w:rPr>
          <w:rFonts w:ascii="Arial" w:hAnsi="Arial" w:cs="Arial"/>
        </w:rPr>
        <w:tab/>
        <w:t>$75.00</w:t>
      </w:r>
      <w:r w:rsidR="00E1018B" w:rsidRPr="005F46F6">
        <w:rPr>
          <w:rFonts w:ascii="Arial" w:hAnsi="Arial" w:cs="Arial"/>
        </w:rPr>
        <w:tab/>
      </w:r>
      <w:r w:rsidR="00E1018B" w:rsidRPr="005F46F6">
        <w:rPr>
          <w:rFonts w:ascii="Arial" w:hAnsi="Arial" w:cs="Arial"/>
        </w:rPr>
        <w:tab/>
      </w:r>
      <w:r w:rsidR="00E1018B" w:rsidRPr="005F46F6">
        <w:rPr>
          <w:rFonts w:ascii="Arial" w:hAnsi="Arial" w:cs="Arial"/>
        </w:rPr>
        <w:tab/>
      </w:r>
      <w:r w:rsidR="00E1018B" w:rsidRPr="005F46F6">
        <w:rPr>
          <w:rFonts w:ascii="Arial" w:hAnsi="Arial" w:cs="Arial"/>
        </w:rPr>
        <w:tab/>
      </w:r>
      <w:r w:rsidR="00E1018B" w:rsidRPr="005F46F6">
        <w:rPr>
          <w:rFonts w:ascii="Arial" w:hAnsi="Arial" w:cs="Arial"/>
        </w:rPr>
        <w:tab/>
      </w:r>
      <w:r w:rsidR="00E1018B" w:rsidRPr="005F46F6">
        <w:rPr>
          <w:rFonts w:ascii="Arial" w:hAnsi="Arial" w:cs="Arial"/>
        </w:rPr>
        <w:tab/>
      </w:r>
      <w:r w:rsidR="00E1018B"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Mobile home on leased site</w:t>
      </w:r>
      <w:r w:rsidRPr="005F46F6">
        <w:rPr>
          <w:rFonts w:ascii="Arial" w:hAnsi="Arial" w:cs="Arial"/>
        </w:rPr>
        <w:tab/>
        <w:t>$75.00</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Church Buildings</w:t>
      </w:r>
      <w:r w:rsidRPr="005F46F6">
        <w:rPr>
          <w:rFonts w:ascii="Arial" w:hAnsi="Arial" w:cs="Arial"/>
        </w:rPr>
        <w:tab/>
      </w:r>
      <w:r w:rsidRPr="005F46F6">
        <w:rPr>
          <w:rFonts w:ascii="Arial" w:hAnsi="Arial" w:cs="Arial"/>
        </w:rPr>
        <w:tab/>
      </w:r>
      <w:r w:rsidRPr="005F46F6">
        <w:rPr>
          <w:rFonts w:ascii="Arial" w:hAnsi="Arial" w:cs="Arial"/>
        </w:rPr>
        <w:tab/>
        <w:t>$75.00</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Floodplain Development Permit</w:t>
      </w:r>
      <w:r w:rsidRPr="005F46F6">
        <w:rPr>
          <w:rFonts w:ascii="Arial" w:hAnsi="Arial" w:cs="Arial"/>
        </w:rPr>
        <w:tab/>
        <w:t>$100.00</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Grading Permit</w:t>
      </w:r>
      <w:r w:rsidRPr="005F46F6">
        <w:rPr>
          <w:rFonts w:ascii="Arial" w:hAnsi="Arial" w:cs="Arial"/>
        </w:rPr>
        <w:tab/>
      </w:r>
      <w:r w:rsidRPr="005F46F6">
        <w:rPr>
          <w:rFonts w:ascii="Arial" w:hAnsi="Arial" w:cs="Arial"/>
        </w:rPr>
        <w:tab/>
      </w:r>
      <w:r w:rsidRPr="005F46F6">
        <w:rPr>
          <w:rFonts w:ascii="Arial" w:hAnsi="Arial" w:cs="Arial"/>
        </w:rPr>
        <w:tab/>
        <w:t>$200.00</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Late Application Fee</w:t>
      </w:r>
      <w:r w:rsidRPr="005F46F6">
        <w:rPr>
          <w:rFonts w:ascii="Arial" w:hAnsi="Arial" w:cs="Arial"/>
        </w:rPr>
        <w:tab/>
      </w:r>
      <w:r w:rsidRPr="005F46F6">
        <w:rPr>
          <w:rFonts w:ascii="Arial" w:hAnsi="Arial" w:cs="Arial"/>
        </w:rPr>
        <w:tab/>
        <w:t>$250.00</w:t>
      </w:r>
      <w:r w:rsidRPr="005F46F6">
        <w:rPr>
          <w:rFonts w:ascii="Arial" w:hAnsi="Arial" w:cs="Arial"/>
        </w:rPr>
        <w:tab/>
        <w:t>Fee charged when construction has begun w/out a Sign Permit</w:t>
      </w:r>
      <w:r w:rsidRPr="005F46F6">
        <w:rPr>
          <w:rFonts w:ascii="Arial" w:hAnsi="Arial" w:cs="Arial"/>
        </w:rPr>
        <w:tab/>
      </w:r>
      <w:r w:rsidRPr="005F46F6">
        <w:rPr>
          <w:rFonts w:ascii="Arial" w:hAnsi="Arial" w:cs="Arial"/>
        </w:rPr>
        <w:tab/>
      </w:r>
      <w:r w:rsidRPr="005F46F6">
        <w:rPr>
          <w:rFonts w:ascii="Arial" w:hAnsi="Arial" w:cs="Arial"/>
        </w:rPr>
        <w:tab/>
      </w:r>
      <w:r w:rsidR="00D3245D">
        <w:rPr>
          <w:rFonts w:ascii="Arial" w:hAnsi="Arial" w:cs="Arial"/>
        </w:rPr>
        <w:tab/>
      </w:r>
      <w:r w:rsidRPr="005F46F6">
        <w:rPr>
          <w:rFonts w:ascii="Arial" w:hAnsi="Arial" w:cs="Arial"/>
        </w:rPr>
        <w:t>$50.00</w:t>
      </w:r>
      <w:r w:rsidRPr="005F46F6">
        <w:rPr>
          <w:rFonts w:ascii="Arial" w:hAnsi="Arial" w:cs="Arial"/>
        </w:rPr>
        <w:tab/>
      </w:r>
      <w:r w:rsidR="00D3245D" w:rsidRPr="005F46F6">
        <w:rPr>
          <w:rFonts w:ascii="Arial" w:hAnsi="Arial" w:cs="Arial"/>
        </w:rPr>
        <w:t>permit.</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Subdivision Review Fee</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 xml:space="preserve">     Sketch Plan Review</w:t>
      </w:r>
      <w:r w:rsidRPr="005F46F6">
        <w:rPr>
          <w:rFonts w:ascii="Arial" w:hAnsi="Arial" w:cs="Arial"/>
        </w:rPr>
        <w:tab/>
      </w:r>
      <w:r w:rsidRPr="005F46F6">
        <w:rPr>
          <w:rFonts w:ascii="Arial" w:hAnsi="Arial" w:cs="Arial"/>
        </w:rPr>
        <w:tab/>
        <w:t>$100.00</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 xml:space="preserve">     Access Map Review</w:t>
      </w:r>
      <w:r w:rsidRPr="005F46F6">
        <w:rPr>
          <w:rFonts w:ascii="Arial" w:hAnsi="Arial" w:cs="Arial"/>
        </w:rPr>
        <w:tab/>
      </w:r>
      <w:r w:rsidRPr="005F46F6">
        <w:rPr>
          <w:rFonts w:ascii="Arial" w:hAnsi="Arial" w:cs="Arial"/>
        </w:rPr>
        <w:tab/>
        <w:t>$100.00</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5F46F6" w:rsidRDefault="00E1018B" w:rsidP="00E1018B">
      <w:pPr>
        <w:contextualSpacing/>
        <w:rPr>
          <w:rFonts w:ascii="Arial" w:hAnsi="Arial" w:cs="Arial"/>
        </w:rPr>
      </w:pPr>
      <w:r w:rsidRPr="005F46F6">
        <w:rPr>
          <w:rFonts w:ascii="Arial" w:hAnsi="Arial" w:cs="Arial"/>
        </w:rPr>
        <w:t xml:space="preserve">     Preliminary Plat </w:t>
      </w:r>
      <w:r w:rsidR="005F46F6">
        <w:rPr>
          <w:rFonts w:ascii="Arial" w:hAnsi="Arial" w:cs="Arial"/>
        </w:rPr>
        <w:t>–</w:t>
      </w:r>
      <w:r w:rsidRPr="005F46F6">
        <w:rPr>
          <w:rFonts w:ascii="Arial" w:hAnsi="Arial" w:cs="Arial"/>
        </w:rPr>
        <w:t xml:space="preserve"> </w:t>
      </w:r>
    </w:p>
    <w:p w:rsidR="00E1018B" w:rsidRPr="005F46F6" w:rsidRDefault="00E1018B" w:rsidP="005F46F6">
      <w:pPr>
        <w:ind w:left="720" w:firstLine="720"/>
        <w:contextualSpacing/>
        <w:rPr>
          <w:rFonts w:ascii="Arial" w:hAnsi="Arial" w:cs="Arial"/>
        </w:rPr>
      </w:pPr>
      <w:r w:rsidRPr="005F46F6">
        <w:rPr>
          <w:rFonts w:ascii="Arial" w:hAnsi="Arial" w:cs="Arial"/>
        </w:rPr>
        <w:t>minimum $350</w:t>
      </w:r>
      <w:r w:rsidRPr="005F46F6">
        <w:rPr>
          <w:rFonts w:ascii="Arial" w:hAnsi="Arial" w:cs="Arial"/>
        </w:rPr>
        <w:tab/>
        <w:t>$150.00</w:t>
      </w:r>
      <w:r w:rsidRPr="005F46F6">
        <w:rPr>
          <w:rFonts w:ascii="Arial" w:hAnsi="Arial" w:cs="Arial"/>
        </w:rPr>
        <w:tab/>
        <w:t>Plus $40 per newly-created, platted lot, plus ROD fee</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t>of $60 filing fee.</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 xml:space="preserve">   Final Plat</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t>$100.00</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Section Line Highway or</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 xml:space="preserve">   Public Road Vacation</w:t>
      </w:r>
      <w:r w:rsidRPr="005F46F6">
        <w:rPr>
          <w:rFonts w:ascii="Arial" w:hAnsi="Arial" w:cs="Arial"/>
        </w:rPr>
        <w:tab/>
      </w:r>
      <w:r w:rsidRPr="005F46F6">
        <w:rPr>
          <w:rFonts w:ascii="Arial" w:hAnsi="Arial" w:cs="Arial"/>
        </w:rPr>
        <w:tab/>
        <w:t>$300.00</w:t>
      </w:r>
      <w:r w:rsidRPr="005F46F6">
        <w:rPr>
          <w:rFonts w:ascii="Arial" w:hAnsi="Arial" w:cs="Arial"/>
        </w:rPr>
        <w:tab/>
        <w:t>Plus $30 Register of Deeds Fee.</w:t>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Variance</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t>$200.00</w:t>
      </w:r>
      <w:r w:rsidRPr="005F46F6">
        <w:rPr>
          <w:rFonts w:ascii="Arial" w:hAnsi="Arial" w:cs="Arial"/>
        </w:rPr>
        <w:tab/>
        <w:t>Plus $30 Register of Deeds Fee.</w:t>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Wastewater Disposal Permit</w:t>
      </w:r>
      <w:r w:rsidRPr="005F46F6">
        <w:rPr>
          <w:rFonts w:ascii="Arial" w:hAnsi="Arial" w:cs="Arial"/>
        </w:rPr>
        <w:tab/>
        <w:t>$250.00</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 xml:space="preserve">   Failed Inspection Fee</w:t>
      </w:r>
      <w:r w:rsidRPr="005F46F6">
        <w:rPr>
          <w:rFonts w:ascii="Arial" w:hAnsi="Arial" w:cs="Arial"/>
        </w:rPr>
        <w:tab/>
      </w:r>
      <w:r w:rsidRPr="005F46F6">
        <w:rPr>
          <w:rFonts w:ascii="Arial" w:hAnsi="Arial" w:cs="Arial"/>
        </w:rPr>
        <w:tab/>
        <w:t>$100.00</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 xml:space="preserve">   Septic Component Fee</w:t>
      </w:r>
      <w:r w:rsidRPr="005F46F6">
        <w:rPr>
          <w:rFonts w:ascii="Arial" w:hAnsi="Arial" w:cs="Arial"/>
        </w:rPr>
        <w:tab/>
      </w:r>
      <w:r w:rsidRPr="005F46F6">
        <w:rPr>
          <w:rFonts w:ascii="Arial" w:hAnsi="Arial" w:cs="Arial"/>
        </w:rPr>
        <w:tab/>
        <w:t>$150.00</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Wireless Communication Tower</w:t>
      </w:r>
      <w:r w:rsidRPr="005F46F6">
        <w:rPr>
          <w:rFonts w:ascii="Arial" w:hAnsi="Arial" w:cs="Arial"/>
        </w:rPr>
        <w:tab/>
        <w:t>$5,000.00</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 xml:space="preserve">   Modification</w:t>
      </w:r>
      <w:r w:rsidRPr="005F46F6">
        <w:rPr>
          <w:rFonts w:ascii="Arial" w:hAnsi="Arial" w:cs="Arial"/>
        </w:rPr>
        <w:tab/>
        <w:t xml:space="preserve"> </w:t>
      </w:r>
      <w:r w:rsidRPr="005F46F6">
        <w:rPr>
          <w:rFonts w:ascii="Arial" w:hAnsi="Arial" w:cs="Arial"/>
        </w:rPr>
        <w:tab/>
      </w:r>
      <w:r w:rsidRPr="005F46F6">
        <w:rPr>
          <w:rFonts w:ascii="Arial" w:hAnsi="Arial" w:cs="Arial"/>
        </w:rPr>
        <w:tab/>
        <w:t>$2,500.00</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Custer County Atlas</w:t>
      </w:r>
      <w:r w:rsidRPr="005F46F6">
        <w:rPr>
          <w:rFonts w:ascii="Arial" w:hAnsi="Arial" w:cs="Arial"/>
        </w:rPr>
        <w:tab/>
      </w:r>
      <w:r w:rsidRPr="005F46F6">
        <w:rPr>
          <w:rFonts w:ascii="Arial" w:hAnsi="Arial" w:cs="Arial"/>
        </w:rPr>
        <w:tab/>
      </w:r>
      <w:r w:rsidRPr="005F46F6">
        <w:rPr>
          <w:rFonts w:ascii="Arial" w:hAnsi="Arial" w:cs="Arial"/>
        </w:rPr>
        <w:tab/>
        <w:t>$25.00 includes tax</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Comp Plan</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t>$46</w:t>
      </w:r>
      <w:r w:rsidR="005F46F6">
        <w:rPr>
          <w:rFonts w:ascii="Arial" w:hAnsi="Arial" w:cs="Arial"/>
        </w:rPr>
        <w:t>.00</w:t>
      </w:r>
      <w:r w:rsidRPr="005F46F6">
        <w:rPr>
          <w:rFonts w:ascii="Arial" w:hAnsi="Arial" w:cs="Arial"/>
        </w:rPr>
        <w:t xml:space="preserve"> includes tax</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E1018B" w:rsidRPr="005F46F6" w:rsidRDefault="00E1018B" w:rsidP="00E1018B">
      <w:pPr>
        <w:contextualSpacing/>
        <w:rPr>
          <w:rFonts w:ascii="Arial" w:hAnsi="Arial" w:cs="Arial"/>
        </w:rPr>
      </w:pPr>
      <w:r w:rsidRPr="005F46F6">
        <w:rPr>
          <w:rFonts w:ascii="Arial" w:hAnsi="Arial" w:cs="Arial"/>
        </w:rPr>
        <w:t xml:space="preserve">Policy as of 11-6-13 lot consolidation </w:t>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r w:rsidRPr="005F46F6">
        <w:rPr>
          <w:rFonts w:ascii="Arial" w:hAnsi="Arial" w:cs="Arial"/>
        </w:rPr>
        <w:tab/>
      </w:r>
    </w:p>
    <w:p w:rsidR="003D0893" w:rsidRDefault="00E1018B" w:rsidP="00E1018B">
      <w:pPr>
        <w:rPr>
          <w:rFonts w:ascii="Arial" w:hAnsi="Arial" w:cs="Arial"/>
        </w:rPr>
      </w:pPr>
      <w:r w:rsidRPr="005F46F6">
        <w:rPr>
          <w:rFonts w:ascii="Arial" w:hAnsi="Arial" w:cs="Arial"/>
        </w:rPr>
        <w:t>and lot line adjustments</w:t>
      </w:r>
      <w:r w:rsidRPr="005F46F6">
        <w:rPr>
          <w:rFonts w:ascii="Arial" w:hAnsi="Arial" w:cs="Arial"/>
        </w:rPr>
        <w:tab/>
      </w:r>
      <w:r w:rsidRPr="005F46F6">
        <w:rPr>
          <w:rFonts w:ascii="Arial" w:hAnsi="Arial" w:cs="Arial"/>
        </w:rPr>
        <w:tab/>
        <w:t>$100</w:t>
      </w:r>
      <w:r w:rsidR="005F46F6">
        <w:rPr>
          <w:rFonts w:ascii="Arial" w:hAnsi="Arial" w:cs="Arial"/>
        </w:rPr>
        <w:t>.00</w:t>
      </w:r>
      <w:r>
        <w:t xml:space="preserve"> </w:t>
      </w:r>
      <w:r>
        <w:tab/>
      </w:r>
      <w:r>
        <w:tab/>
      </w:r>
      <w:r>
        <w:tab/>
      </w:r>
      <w:r>
        <w:tab/>
      </w:r>
    </w:p>
    <w:p w:rsidR="00303230" w:rsidRDefault="00303230" w:rsidP="00BF50E0">
      <w:pPr>
        <w:rPr>
          <w:rFonts w:ascii="Arial" w:hAnsi="Arial" w:cs="Arial"/>
          <w:b/>
          <w:u w:val="single"/>
        </w:rPr>
      </w:pPr>
      <w:r w:rsidRPr="00A32B80">
        <w:rPr>
          <w:rFonts w:ascii="Arial" w:hAnsi="Arial" w:cs="Arial"/>
          <w:b/>
          <w:u w:val="single"/>
        </w:rPr>
        <w:t>Vouchers</w:t>
      </w:r>
    </w:p>
    <w:p w:rsidR="005D1F30" w:rsidRDefault="005D1F30" w:rsidP="005D1F30">
      <w:pPr>
        <w:rPr>
          <w:rFonts w:ascii="Arial" w:hAnsi="Arial" w:cs="Arial"/>
        </w:rPr>
      </w:pPr>
      <w:r w:rsidRPr="00A32B80">
        <w:rPr>
          <w:rFonts w:ascii="Arial" w:hAnsi="Arial" w:cs="Arial"/>
        </w:rPr>
        <w:t>-</w:t>
      </w:r>
      <w:r w:rsidR="005F46F6">
        <w:rPr>
          <w:rFonts w:ascii="Arial" w:hAnsi="Arial" w:cs="Arial"/>
        </w:rPr>
        <w:t xml:space="preserve">Dave Hazeltine </w:t>
      </w:r>
      <w:r w:rsidRPr="00A32B80">
        <w:rPr>
          <w:rFonts w:ascii="Arial" w:hAnsi="Arial" w:cs="Arial"/>
        </w:rPr>
        <w:t xml:space="preserve">moved </w:t>
      </w:r>
      <w:r w:rsidR="005F46F6">
        <w:rPr>
          <w:rFonts w:ascii="Arial" w:hAnsi="Arial" w:cs="Arial"/>
        </w:rPr>
        <w:t xml:space="preserve">and Travis Bies seconded </w:t>
      </w:r>
      <w:r w:rsidRPr="00A32B80">
        <w:rPr>
          <w:rFonts w:ascii="Arial" w:hAnsi="Arial" w:cs="Arial"/>
        </w:rPr>
        <w:t>to approve the vouchers as presented. Motion carried.</w:t>
      </w:r>
    </w:p>
    <w:p w:rsidR="00632ED0" w:rsidRPr="005F46F6" w:rsidRDefault="00632ED0" w:rsidP="00632ED0">
      <w:pPr>
        <w:autoSpaceDE w:val="0"/>
        <w:autoSpaceDN w:val="0"/>
        <w:adjustRightInd w:val="0"/>
        <w:rPr>
          <w:rFonts w:ascii="Arial" w:hAnsi="Arial" w:cs="Arial"/>
        </w:rPr>
      </w:pPr>
      <w:r w:rsidRPr="005F46F6">
        <w:rPr>
          <w:rFonts w:ascii="Arial" w:hAnsi="Arial" w:cs="Arial"/>
        </w:rPr>
        <w:t>A &amp; B WELDING INC 79.17</w:t>
      </w:r>
      <w:r w:rsidR="005F46F6" w:rsidRPr="005F46F6">
        <w:rPr>
          <w:rFonts w:ascii="Arial" w:hAnsi="Arial" w:cs="Arial"/>
        </w:rPr>
        <w:t xml:space="preserve"> </w:t>
      </w:r>
      <w:r w:rsidRPr="005F46F6">
        <w:rPr>
          <w:rFonts w:ascii="Arial" w:hAnsi="Arial" w:cs="Arial"/>
        </w:rPr>
        <w:t>BEESLEY LAW OFFICE, P.C.4,395.80</w:t>
      </w:r>
      <w:r w:rsidR="005F46F6" w:rsidRPr="005F46F6">
        <w:rPr>
          <w:rFonts w:ascii="Arial" w:hAnsi="Arial" w:cs="Arial"/>
        </w:rPr>
        <w:t xml:space="preserve"> </w:t>
      </w:r>
      <w:r w:rsidRPr="005F46F6">
        <w:rPr>
          <w:rFonts w:ascii="Arial" w:hAnsi="Arial" w:cs="Arial"/>
        </w:rPr>
        <w:t>BEST WESTERN RAMKOTA INN 189.98</w:t>
      </w:r>
      <w:r w:rsidR="005F46F6" w:rsidRPr="005F46F6">
        <w:rPr>
          <w:rFonts w:ascii="Arial" w:hAnsi="Arial" w:cs="Arial"/>
        </w:rPr>
        <w:t xml:space="preserve"> </w:t>
      </w:r>
      <w:r w:rsidRPr="005F46F6">
        <w:rPr>
          <w:rFonts w:ascii="Arial" w:hAnsi="Arial" w:cs="Arial"/>
        </w:rPr>
        <w:t>BLACK HILLS ELECTRIC COOP 2,509.72</w:t>
      </w:r>
      <w:r w:rsidR="005F46F6" w:rsidRPr="005F46F6">
        <w:rPr>
          <w:rFonts w:ascii="Arial" w:hAnsi="Arial" w:cs="Arial"/>
        </w:rPr>
        <w:t xml:space="preserve"> </w:t>
      </w:r>
      <w:r w:rsidRPr="005F46F6">
        <w:rPr>
          <w:rFonts w:ascii="Arial" w:hAnsi="Arial" w:cs="Arial"/>
        </w:rPr>
        <w:t>BLACK HILLS POWER EQUIP 79.95</w:t>
      </w:r>
      <w:r w:rsidR="005F46F6" w:rsidRPr="005F46F6">
        <w:rPr>
          <w:rFonts w:ascii="Arial" w:hAnsi="Arial" w:cs="Arial"/>
        </w:rPr>
        <w:t xml:space="preserve"> </w:t>
      </w:r>
      <w:r w:rsidRPr="005F46F6">
        <w:rPr>
          <w:rFonts w:ascii="Arial" w:hAnsi="Arial" w:cs="Arial"/>
        </w:rPr>
        <w:t>BLACK HILLS POWER-6001 1,689.94</w:t>
      </w:r>
      <w:r w:rsidR="005F46F6" w:rsidRPr="005F46F6">
        <w:rPr>
          <w:rFonts w:ascii="Arial" w:hAnsi="Arial" w:cs="Arial"/>
        </w:rPr>
        <w:t xml:space="preserve"> </w:t>
      </w:r>
      <w:r w:rsidRPr="005F46F6">
        <w:rPr>
          <w:rFonts w:ascii="Arial" w:hAnsi="Arial" w:cs="Arial"/>
        </w:rPr>
        <w:t>BUTLER MACHINERY CO INC 36.92</w:t>
      </w:r>
      <w:r w:rsidR="005F46F6">
        <w:rPr>
          <w:rFonts w:ascii="Arial" w:hAnsi="Arial" w:cs="Arial"/>
        </w:rPr>
        <w:t xml:space="preserve"> </w:t>
      </w:r>
      <w:r w:rsidRPr="005F46F6">
        <w:rPr>
          <w:rFonts w:ascii="Arial" w:hAnsi="Arial" w:cs="Arial"/>
        </w:rPr>
        <w:t xml:space="preserve">CBH COOPERATIVE </w:t>
      </w:r>
      <w:r w:rsidRPr="005F46F6">
        <w:rPr>
          <w:rFonts w:ascii="Arial" w:hAnsi="Arial" w:cs="Arial"/>
        </w:rPr>
        <w:lastRenderedPageBreak/>
        <w:t>17,958.42</w:t>
      </w:r>
      <w:r w:rsidR="005F46F6" w:rsidRPr="005F46F6">
        <w:rPr>
          <w:rFonts w:ascii="Arial" w:hAnsi="Arial" w:cs="Arial"/>
        </w:rPr>
        <w:t xml:space="preserve"> </w:t>
      </w:r>
      <w:r w:rsidRPr="005F46F6">
        <w:rPr>
          <w:rFonts w:ascii="Arial" w:hAnsi="Arial" w:cs="Arial"/>
        </w:rPr>
        <w:t>CENTURYLINK 19.84</w:t>
      </w:r>
      <w:r w:rsidR="005F46F6" w:rsidRPr="005F46F6">
        <w:rPr>
          <w:rFonts w:ascii="Arial" w:hAnsi="Arial" w:cs="Arial"/>
        </w:rPr>
        <w:t xml:space="preserve"> </w:t>
      </w:r>
      <w:r w:rsidRPr="005F46F6">
        <w:rPr>
          <w:rFonts w:ascii="Arial" w:hAnsi="Arial" w:cs="Arial"/>
        </w:rPr>
        <w:t>CENTURYLINK 615.33</w:t>
      </w:r>
      <w:r w:rsidR="005F46F6" w:rsidRPr="005F46F6">
        <w:rPr>
          <w:rFonts w:ascii="Arial" w:hAnsi="Arial" w:cs="Arial"/>
        </w:rPr>
        <w:t xml:space="preserve"> </w:t>
      </w:r>
      <w:r w:rsidRPr="005F46F6">
        <w:rPr>
          <w:rFonts w:ascii="Arial" w:hAnsi="Arial" w:cs="Arial"/>
        </w:rPr>
        <w:t>CERTIFIED LABORATORIES 75.24</w:t>
      </w:r>
      <w:r w:rsidR="005F46F6" w:rsidRPr="005F46F6">
        <w:rPr>
          <w:rFonts w:ascii="Arial" w:hAnsi="Arial" w:cs="Arial"/>
        </w:rPr>
        <w:t xml:space="preserve"> </w:t>
      </w:r>
      <w:r w:rsidRPr="005F46F6">
        <w:rPr>
          <w:rFonts w:ascii="Arial" w:hAnsi="Arial" w:cs="Arial"/>
        </w:rPr>
        <w:t>CIVIL AIR PATROL/CRAZY 900.00</w:t>
      </w:r>
      <w:r w:rsidR="005F46F6" w:rsidRPr="005F46F6">
        <w:rPr>
          <w:rFonts w:ascii="Arial" w:hAnsi="Arial" w:cs="Arial"/>
        </w:rPr>
        <w:t xml:space="preserve"> </w:t>
      </w:r>
      <w:r w:rsidRPr="005F46F6">
        <w:rPr>
          <w:rFonts w:ascii="Arial" w:hAnsi="Arial" w:cs="Arial"/>
        </w:rPr>
        <w:t>ANGELA M COLBATH 739.98</w:t>
      </w:r>
      <w:r w:rsidR="005F46F6" w:rsidRPr="005F46F6">
        <w:rPr>
          <w:rFonts w:ascii="Arial" w:hAnsi="Arial" w:cs="Arial"/>
        </w:rPr>
        <w:t xml:space="preserve"> </w:t>
      </w:r>
      <w:r w:rsidRPr="005F46F6">
        <w:rPr>
          <w:rFonts w:ascii="Arial" w:hAnsi="Arial" w:cs="Arial"/>
        </w:rPr>
        <w:t>CROELL REDI-MIX, INC 243.71</w:t>
      </w:r>
      <w:r w:rsidR="005F46F6" w:rsidRPr="005F46F6">
        <w:rPr>
          <w:rFonts w:ascii="Arial" w:hAnsi="Arial" w:cs="Arial"/>
        </w:rPr>
        <w:t xml:space="preserve"> </w:t>
      </w:r>
      <w:r w:rsidRPr="005F46F6">
        <w:rPr>
          <w:rFonts w:ascii="Arial" w:hAnsi="Arial" w:cs="Arial"/>
        </w:rPr>
        <w:t>CUSTER GAS COMPANY 988.96</w:t>
      </w:r>
      <w:r w:rsidR="005F46F6" w:rsidRPr="005F46F6">
        <w:rPr>
          <w:rFonts w:ascii="Arial" w:hAnsi="Arial" w:cs="Arial"/>
        </w:rPr>
        <w:t xml:space="preserve"> </w:t>
      </w:r>
      <w:r w:rsidRPr="005F46F6">
        <w:rPr>
          <w:rFonts w:ascii="Arial" w:hAnsi="Arial" w:cs="Arial"/>
        </w:rPr>
        <w:t>CUSTER SENIOR CENTER 3,100.00</w:t>
      </w:r>
      <w:r w:rsidR="005F46F6" w:rsidRPr="005F46F6">
        <w:rPr>
          <w:rFonts w:ascii="Arial" w:hAnsi="Arial" w:cs="Arial"/>
        </w:rPr>
        <w:t xml:space="preserve"> </w:t>
      </w:r>
      <w:r w:rsidRPr="005F46F6">
        <w:rPr>
          <w:rFonts w:ascii="Arial" w:hAnsi="Arial" w:cs="Arial"/>
        </w:rPr>
        <w:t>CUSTER TRUE VALUE 67.18</w:t>
      </w:r>
      <w:r w:rsidR="005F46F6" w:rsidRPr="005F46F6">
        <w:rPr>
          <w:rFonts w:ascii="Arial" w:hAnsi="Arial" w:cs="Arial"/>
        </w:rPr>
        <w:t xml:space="preserve"> </w:t>
      </w:r>
      <w:r w:rsidRPr="005F46F6">
        <w:rPr>
          <w:rFonts w:ascii="Arial" w:hAnsi="Arial" w:cs="Arial"/>
        </w:rPr>
        <w:t>DAKOTA SECURITY SYSTEMS, INC 2,954.03</w:t>
      </w:r>
      <w:r w:rsidR="005F46F6" w:rsidRPr="005F46F6">
        <w:rPr>
          <w:rFonts w:ascii="Arial" w:hAnsi="Arial" w:cs="Arial"/>
        </w:rPr>
        <w:t xml:space="preserve"> </w:t>
      </w:r>
      <w:r w:rsidRPr="005F46F6">
        <w:rPr>
          <w:rFonts w:ascii="Arial" w:hAnsi="Arial" w:cs="Arial"/>
        </w:rPr>
        <w:t>DEMERSSEMAN JENSEN  &amp;  LLP 501.50</w:t>
      </w:r>
    </w:p>
    <w:p w:rsidR="00632ED0" w:rsidRPr="005F46F6" w:rsidRDefault="00632ED0" w:rsidP="00632ED0">
      <w:pPr>
        <w:autoSpaceDE w:val="0"/>
        <w:autoSpaceDN w:val="0"/>
        <w:adjustRightInd w:val="0"/>
        <w:rPr>
          <w:rFonts w:ascii="Arial" w:hAnsi="Arial" w:cs="Arial"/>
        </w:rPr>
      </w:pPr>
      <w:r w:rsidRPr="005F46F6">
        <w:rPr>
          <w:rFonts w:ascii="Arial" w:hAnsi="Arial" w:cs="Arial"/>
        </w:rPr>
        <w:t>FAB TOOL 114.58</w:t>
      </w:r>
      <w:r w:rsidR="005F46F6" w:rsidRPr="005F46F6">
        <w:rPr>
          <w:rFonts w:ascii="Arial" w:hAnsi="Arial" w:cs="Arial"/>
        </w:rPr>
        <w:t xml:space="preserve"> </w:t>
      </w:r>
      <w:r w:rsidRPr="005F46F6">
        <w:rPr>
          <w:rFonts w:ascii="Arial" w:hAnsi="Arial" w:cs="Arial"/>
        </w:rPr>
        <w:t>FASTENAL COMPANY INC 193.37</w:t>
      </w:r>
      <w:r w:rsidR="005F46F6" w:rsidRPr="005F46F6">
        <w:rPr>
          <w:rFonts w:ascii="Arial" w:hAnsi="Arial" w:cs="Arial"/>
        </w:rPr>
        <w:t xml:space="preserve"> </w:t>
      </w:r>
      <w:r w:rsidRPr="005F46F6">
        <w:rPr>
          <w:rFonts w:ascii="Arial" w:hAnsi="Arial" w:cs="Arial"/>
        </w:rPr>
        <w:t>FRENCH CREEK LOGGERS SUPPLY 16.57</w:t>
      </w:r>
      <w:r w:rsidR="005F46F6" w:rsidRPr="005F46F6">
        <w:rPr>
          <w:rFonts w:ascii="Arial" w:hAnsi="Arial" w:cs="Arial"/>
        </w:rPr>
        <w:t xml:space="preserve"> </w:t>
      </w:r>
      <w:r w:rsidRPr="005F46F6">
        <w:rPr>
          <w:rFonts w:ascii="Arial" w:hAnsi="Arial" w:cs="Arial"/>
        </w:rPr>
        <w:t>GODFREY BRAKE 835.45</w:t>
      </w:r>
      <w:r w:rsidR="005F46F6" w:rsidRPr="005F46F6">
        <w:rPr>
          <w:rFonts w:ascii="Arial" w:hAnsi="Arial" w:cs="Arial"/>
        </w:rPr>
        <w:t xml:space="preserve"> </w:t>
      </w:r>
      <w:r w:rsidRPr="005F46F6">
        <w:rPr>
          <w:rFonts w:ascii="Arial" w:hAnsi="Arial" w:cs="Arial"/>
        </w:rPr>
        <w:t>GOLDEN WEST TECHNOLOGIES 3,875.00</w:t>
      </w:r>
      <w:r w:rsidR="005F46F6" w:rsidRPr="005F46F6">
        <w:rPr>
          <w:rFonts w:ascii="Arial" w:hAnsi="Arial" w:cs="Arial"/>
        </w:rPr>
        <w:t xml:space="preserve"> </w:t>
      </w:r>
      <w:r w:rsidRPr="005F46F6">
        <w:rPr>
          <w:rFonts w:ascii="Arial" w:hAnsi="Arial" w:cs="Arial"/>
        </w:rPr>
        <w:t>GREAT WESTERN TIRE, INC 28.70</w:t>
      </w:r>
      <w:r w:rsidR="005F46F6" w:rsidRPr="005F46F6">
        <w:rPr>
          <w:rFonts w:ascii="Arial" w:hAnsi="Arial" w:cs="Arial"/>
        </w:rPr>
        <w:t xml:space="preserve"> </w:t>
      </w:r>
      <w:r w:rsidRPr="005F46F6">
        <w:rPr>
          <w:rFonts w:ascii="Arial" w:hAnsi="Arial" w:cs="Arial"/>
        </w:rPr>
        <w:t>HARVEY'S LOCK SHOP INC 149.88</w:t>
      </w:r>
      <w:r w:rsidR="005F46F6" w:rsidRPr="005F46F6">
        <w:rPr>
          <w:rFonts w:ascii="Arial" w:hAnsi="Arial" w:cs="Arial"/>
        </w:rPr>
        <w:t xml:space="preserve"> </w:t>
      </w:r>
      <w:r w:rsidRPr="005F46F6">
        <w:rPr>
          <w:rFonts w:ascii="Arial" w:hAnsi="Arial" w:cs="Arial"/>
        </w:rPr>
        <w:t>HILLS SEPTIC SERVICE 260.00</w:t>
      </w:r>
    </w:p>
    <w:p w:rsidR="00632ED0" w:rsidRPr="005F46F6" w:rsidRDefault="00632ED0" w:rsidP="00632ED0">
      <w:pPr>
        <w:autoSpaceDE w:val="0"/>
        <w:autoSpaceDN w:val="0"/>
        <w:adjustRightInd w:val="0"/>
        <w:rPr>
          <w:rFonts w:ascii="Arial" w:hAnsi="Arial" w:cs="Arial"/>
        </w:rPr>
      </w:pPr>
      <w:r w:rsidRPr="005F46F6">
        <w:rPr>
          <w:rFonts w:ascii="Arial" w:hAnsi="Arial" w:cs="Arial"/>
        </w:rPr>
        <w:t>HILLYARD/SIOUX FALLS 129.33</w:t>
      </w:r>
      <w:r w:rsidR="005F46F6" w:rsidRPr="005F46F6">
        <w:rPr>
          <w:rFonts w:ascii="Arial" w:hAnsi="Arial" w:cs="Arial"/>
        </w:rPr>
        <w:t xml:space="preserve"> </w:t>
      </w:r>
      <w:r w:rsidRPr="005F46F6">
        <w:rPr>
          <w:rFonts w:ascii="Arial" w:hAnsi="Arial" w:cs="Arial"/>
        </w:rPr>
        <w:t>INTERSTATE ALL BATTERY CENTER 350.85</w:t>
      </w:r>
      <w:r w:rsidR="005F46F6" w:rsidRPr="005F46F6">
        <w:rPr>
          <w:rFonts w:ascii="Arial" w:hAnsi="Arial" w:cs="Arial"/>
        </w:rPr>
        <w:t xml:space="preserve"> </w:t>
      </w:r>
      <w:r w:rsidRPr="005F46F6">
        <w:rPr>
          <w:rFonts w:ascii="Arial" w:hAnsi="Arial" w:cs="Arial"/>
        </w:rPr>
        <w:t>JOHNSON MACHINE INC 9.42</w:t>
      </w:r>
      <w:r w:rsidR="005F46F6" w:rsidRPr="005F46F6">
        <w:rPr>
          <w:rFonts w:ascii="Arial" w:hAnsi="Arial" w:cs="Arial"/>
        </w:rPr>
        <w:t xml:space="preserve"> </w:t>
      </w:r>
      <w:r w:rsidRPr="005F46F6">
        <w:rPr>
          <w:rFonts w:ascii="Arial" w:hAnsi="Arial" w:cs="Arial"/>
        </w:rPr>
        <w:t>LEXISNEXIS SO RISK DATA MGMT</w:t>
      </w:r>
      <w:r w:rsidR="00434C34" w:rsidRPr="005F46F6">
        <w:rPr>
          <w:rFonts w:ascii="Arial" w:hAnsi="Arial" w:cs="Arial"/>
        </w:rPr>
        <w:t xml:space="preserve"> </w:t>
      </w:r>
      <w:r w:rsidRPr="005F46F6">
        <w:rPr>
          <w:rFonts w:ascii="Arial" w:hAnsi="Arial" w:cs="Arial"/>
        </w:rPr>
        <w:t>85.00</w:t>
      </w:r>
      <w:r w:rsidR="005F46F6" w:rsidRPr="005F46F6">
        <w:rPr>
          <w:rFonts w:ascii="Arial" w:hAnsi="Arial" w:cs="Arial"/>
        </w:rPr>
        <w:t xml:space="preserve"> </w:t>
      </w:r>
      <w:r w:rsidRPr="005F46F6">
        <w:rPr>
          <w:rFonts w:ascii="Arial" w:hAnsi="Arial" w:cs="Arial"/>
        </w:rPr>
        <w:t>LYLE SIGNS, INC 64.97</w:t>
      </w:r>
      <w:r w:rsidR="005F46F6" w:rsidRPr="005F46F6">
        <w:rPr>
          <w:rFonts w:ascii="Arial" w:hAnsi="Arial" w:cs="Arial"/>
        </w:rPr>
        <w:t xml:space="preserve"> </w:t>
      </w:r>
      <w:r w:rsidRPr="005F46F6">
        <w:rPr>
          <w:rFonts w:ascii="Arial" w:hAnsi="Arial" w:cs="Arial"/>
        </w:rPr>
        <w:t>AUDRA MALCOMB CONSULTING INC 709.33</w:t>
      </w:r>
      <w:r w:rsidR="005F46F6" w:rsidRPr="005F46F6">
        <w:rPr>
          <w:rFonts w:ascii="Arial" w:hAnsi="Arial" w:cs="Arial"/>
        </w:rPr>
        <w:t xml:space="preserve"> </w:t>
      </w:r>
      <w:r w:rsidRPr="005F46F6">
        <w:rPr>
          <w:rFonts w:ascii="Arial" w:hAnsi="Arial" w:cs="Arial"/>
        </w:rPr>
        <w:t>MARY JO MARCY 8.47</w:t>
      </w:r>
      <w:r w:rsidR="005F46F6" w:rsidRPr="005F46F6">
        <w:rPr>
          <w:rFonts w:ascii="Arial" w:hAnsi="Arial" w:cs="Arial"/>
        </w:rPr>
        <w:t xml:space="preserve"> </w:t>
      </w:r>
      <w:r w:rsidRPr="005F46F6">
        <w:rPr>
          <w:rFonts w:ascii="Arial" w:hAnsi="Arial" w:cs="Arial"/>
        </w:rPr>
        <w:t>MATCO TOOLS 178.00</w:t>
      </w:r>
      <w:r w:rsidR="005F46F6" w:rsidRPr="005F46F6">
        <w:rPr>
          <w:rFonts w:ascii="Arial" w:hAnsi="Arial" w:cs="Arial"/>
        </w:rPr>
        <w:t xml:space="preserve"> </w:t>
      </w:r>
      <w:r w:rsidRPr="005F46F6">
        <w:rPr>
          <w:rFonts w:ascii="Arial" w:hAnsi="Arial" w:cs="Arial"/>
        </w:rPr>
        <w:t>MAY CONSTRUCTION, INC. 11,918.39</w:t>
      </w:r>
      <w:r w:rsidR="005F46F6" w:rsidRPr="005F46F6">
        <w:rPr>
          <w:rFonts w:ascii="Arial" w:hAnsi="Arial" w:cs="Arial"/>
        </w:rPr>
        <w:t xml:space="preserve"> </w:t>
      </w:r>
      <w:r w:rsidRPr="005F46F6">
        <w:rPr>
          <w:rFonts w:ascii="Arial" w:hAnsi="Arial" w:cs="Arial"/>
        </w:rPr>
        <w:t>MCLEOD'S PRINTING &amp; 337.80</w:t>
      </w:r>
      <w:r w:rsidR="005F46F6" w:rsidRPr="005F46F6">
        <w:rPr>
          <w:rFonts w:ascii="Arial" w:hAnsi="Arial" w:cs="Arial"/>
        </w:rPr>
        <w:t xml:space="preserve"> </w:t>
      </w:r>
      <w:r w:rsidRPr="005F46F6">
        <w:rPr>
          <w:rFonts w:ascii="Arial" w:hAnsi="Arial" w:cs="Arial"/>
        </w:rPr>
        <w:t>MG OIL COMPANY 553.69</w:t>
      </w:r>
      <w:r w:rsidR="005F46F6" w:rsidRPr="005F46F6">
        <w:rPr>
          <w:rFonts w:ascii="Arial" w:hAnsi="Arial" w:cs="Arial"/>
        </w:rPr>
        <w:t xml:space="preserve"> </w:t>
      </w:r>
      <w:r w:rsidRPr="005F46F6">
        <w:rPr>
          <w:rFonts w:ascii="Arial" w:hAnsi="Arial" w:cs="Arial"/>
        </w:rPr>
        <w:t>TERRY MORGAN 9,900.00</w:t>
      </w:r>
      <w:r w:rsidR="005F46F6" w:rsidRPr="005F46F6">
        <w:rPr>
          <w:rFonts w:ascii="Arial" w:hAnsi="Arial" w:cs="Arial"/>
        </w:rPr>
        <w:t xml:space="preserve"> </w:t>
      </w:r>
      <w:r w:rsidRPr="005F46F6">
        <w:rPr>
          <w:rFonts w:ascii="Arial" w:hAnsi="Arial" w:cs="Arial"/>
        </w:rPr>
        <w:t>NELSON'S OIL &amp; GAS, INC. 392.94</w:t>
      </w:r>
      <w:r w:rsidR="005F46F6" w:rsidRPr="005F46F6">
        <w:rPr>
          <w:rFonts w:ascii="Arial" w:hAnsi="Arial" w:cs="Arial"/>
        </w:rPr>
        <w:t xml:space="preserve"> </w:t>
      </w:r>
      <w:r w:rsidRPr="005F46F6">
        <w:rPr>
          <w:rFonts w:ascii="Arial" w:hAnsi="Arial" w:cs="Arial"/>
        </w:rPr>
        <w:t>NEVE'S UNIFORMS INC. 86.30</w:t>
      </w:r>
      <w:r w:rsidR="005F46F6" w:rsidRPr="005F46F6">
        <w:rPr>
          <w:rFonts w:ascii="Arial" w:hAnsi="Arial" w:cs="Arial"/>
        </w:rPr>
        <w:t xml:space="preserve"> </w:t>
      </w:r>
      <w:r w:rsidRPr="005F46F6">
        <w:rPr>
          <w:rFonts w:ascii="Arial" w:hAnsi="Arial" w:cs="Arial"/>
        </w:rPr>
        <w:t>OFFICE DEPOT 48.95</w:t>
      </w:r>
      <w:r w:rsidR="005F46F6" w:rsidRPr="005F46F6">
        <w:rPr>
          <w:rFonts w:ascii="Arial" w:hAnsi="Arial" w:cs="Arial"/>
        </w:rPr>
        <w:t xml:space="preserve"> </w:t>
      </w:r>
      <w:r w:rsidRPr="005F46F6">
        <w:rPr>
          <w:rFonts w:ascii="Arial" w:hAnsi="Arial" w:cs="Arial"/>
        </w:rPr>
        <w:t>PENNINGTON COUNTY JAIL 1,391.55</w:t>
      </w:r>
      <w:r w:rsidR="005F46F6">
        <w:rPr>
          <w:rFonts w:ascii="Arial" w:hAnsi="Arial" w:cs="Arial"/>
        </w:rPr>
        <w:t xml:space="preserve"> </w:t>
      </w:r>
      <w:r w:rsidRPr="005F46F6">
        <w:rPr>
          <w:rFonts w:ascii="Arial" w:hAnsi="Arial" w:cs="Arial"/>
        </w:rPr>
        <w:t>PENNINGTON CO STATE'S ATTORNEY R 215.00</w:t>
      </w:r>
      <w:r w:rsidR="005F46F6" w:rsidRPr="005F46F6">
        <w:rPr>
          <w:rFonts w:ascii="Arial" w:hAnsi="Arial" w:cs="Arial"/>
        </w:rPr>
        <w:t xml:space="preserve"> </w:t>
      </w:r>
      <w:r w:rsidRPr="005F46F6">
        <w:rPr>
          <w:rFonts w:ascii="Arial" w:hAnsi="Arial" w:cs="Arial"/>
        </w:rPr>
        <w:t>PENNINGTON COUNTY SHERIFF'S OFFR 118.83</w:t>
      </w:r>
      <w:r w:rsidR="005F46F6" w:rsidRPr="005F46F6">
        <w:rPr>
          <w:rFonts w:ascii="Arial" w:hAnsi="Arial" w:cs="Arial"/>
        </w:rPr>
        <w:t xml:space="preserve"> </w:t>
      </w:r>
      <w:r w:rsidRPr="005F46F6">
        <w:rPr>
          <w:rFonts w:ascii="Arial" w:hAnsi="Arial" w:cs="Arial"/>
        </w:rPr>
        <w:t>PITNEY BOWES/PURCHASE POWER 6,000.00</w:t>
      </w:r>
      <w:r w:rsidR="005F46F6" w:rsidRPr="005F46F6">
        <w:rPr>
          <w:rFonts w:ascii="Arial" w:hAnsi="Arial" w:cs="Arial"/>
        </w:rPr>
        <w:t xml:space="preserve"> </w:t>
      </w:r>
      <w:r w:rsidRPr="005F46F6">
        <w:rPr>
          <w:rFonts w:ascii="Arial" w:hAnsi="Arial" w:cs="Arial"/>
        </w:rPr>
        <w:t>PITNEY BOWES 399.00</w:t>
      </w:r>
      <w:r w:rsidR="005F46F6" w:rsidRPr="005F46F6">
        <w:rPr>
          <w:rFonts w:ascii="Arial" w:hAnsi="Arial" w:cs="Arial"/>
        </w:rPr>
        <w:t xml:space="preserve"> </w:t>
      </w:r>
      <w:r w:rsidRPr="005F46F6">
        <w:rPr>
          <w:rFonts w:ascii="Arial" w:hAnsi="Arial" w:cs="Arial"/>
        </w:rPr>
        <w:t>POWERPHONE, INC. 387.00</w:t>
      </w:r>
      <w:r w:rsidR="005F46F6" w:rsidRPr="005F46F6">
        <w:rPr>
          <w:rFonts w:ascii="Arial" w:hAnsi="Arial" w:cs="Arial"/>
        </w:rPr>
        <w:t xml:space="preserve"> </w:t>
      </w:r>
      <w:r w:rsidRPr="005F46F6">
        <w:rPr>
          <w:rFonts w:ascii="Arial" w:hAnsi="Arial" w:cs="Arial"/>
        </w:rPr>
        <w:t>POWERPLAN 1,816.14</w:t>
      </w:r>
      <w:r w:rsidR="005F46F6" w:rsidRPr="005F46F6">
        <w:rPr>
          <w:rFonts w:ascii="Arial" w:hAnsi="Arial" w:cs="Arial"/>
        </w:rPr>
        <w:t xml:space="preserve"> </w:t>
      </w:r>
      <w:r w:rsidRPr="005F46F6">
        <w:rPr>
          <w:rFonts w:ascii="Arial" w:hAnsi="Arial" w:cs="Arial"/>
        </w:rPr>
        <w:t>QUILL CORPORATION 322.15</w:t>
      </w:r>
      <w:r w:rsidR="005F46F6" w:rsidRPr="005F46F6">
        <w:rPr>
          <w:rFonts w:ascii="Arial" w:hAnsi="Arial" w:cs="Arial"/>
        </w:rPr>
        <w:t xml:space="preserve"> </w:t>
      </w:r>
      <w:r w:rsidRPr="005F46F6">
        <w:rPr>
          <w:rFonts w:ascii="Arial" w:hAnsi="Arial" w:cs="Arial"/>
        </w:rPr>
        <w:t>CITY OF RAPID CITY, FINANCE OF 350.00</w:t>
      </w:r>
      <w:r w:rsidR="005F46F6" w:rsidRPr="005F46F6">
        <w:rPr>
          <w:rFonts w:ascii="Arial" w:hAnsi="Arial" w:cs="Arial"/>
        </w:rPr>
        <w:t xml:space="preserve"> </w:t>
      </w:r>
      <w:r w:rsidRPr="005F46F6">
        <w:rPr>
          <w:rFonts w:ascii="Arial" w:hAnsi="Arial" w:cs="Arial"/>
        </w:rPr>
        <w:t>TELCO FED CREDIT UNION 4,091.71</w:t>
      </w:r>
      <w:r w:rsidR="005F46F6" w:rsidRPr="005F46F6">
        <w:rPr>
          <w:rFonts w:ascii="Arial" w:hAnsi="Arial" w:cs="Arial"/>
        </w:rPr>
        <w:t xml:space="preserve"> </w:t>
      </w:r>
      <w:r w:rsidRPr="005F46F6">
        <w:rPr>
          <w:rFonts w:ascii="Arial" w:hAnsi="Arial" w:cs="Arial"/>
        </w:rPr>
        <w:t>REGIONAL HEALTH CLIENT BILLING 200.73</w:t>
      </w:r>
      <w:r w:rsidR="005F46F6" w:rsidRPr="005F46F6">
        <w:rPr>
          <w:rFonts w:ascii="Arial" w:hAnsi="Arial" w:cs="Arial"/>
        </w:rPr>
        <w:t xml:space="preserve"> </w:t>
      </w:r>
      <w:r w:rsidRPr="005F46F6">
        <w:rPr>
          <w:rFonts w:ascii="Arial" w:hAnsi="Arial" w:cs="Arial"/>
        </w:rPr>
        <w:t>REGIONAL HEALTH PHYSICIANS 100.00</w:t>
      </w:r>
      <w:r w:rsidR="005F46F6" w:rsidRPr="005F46F6">
        <w:rPr>
          <w:rFonts w:ascii="Arial" w:hAnsi="Arial" w:cs="Arial"/>
        </w:rPr>
        <w:t xml:space="preserve"> </w:t>
      </w:r>
      <w:r w:rsidRPr="005F46F6">
        <w:rPr>
          <w:rFonts w:ascii="Arial" w:hAnsi="Arial" w:cs="Arial"/>
        </w:rPr>
        <w:t>RICOH USA, INC 140.17</w:t>
      </w:r>
      <w:r w:rsidR="005F46F6" w:rsidRPr="005F46F6">
        <w:rPr>
          <w:rFonts w:ascii="Arial" w:hAnsi="Arial" w:cs="Arial"/>
        </w:rPr>
        <w:t xml:space="preserve"> </w:t>
      </w:r>
      <w:r w:rsidRPr="005F46F6">
        <w:rPr>
          <w:rFonts w:ascii="Arial" w:hAnsi="Arial" w:cs="Arial"/>
        </w:rPr>
        <w:t>RICOH USA, INC 1,280.72</w:t>
      </w:r>
      <w:r w:rsidR="005F46F6" w:rsidRPr="005F46F6">
        <w:rPr>
          <w:rFonts w:ascii="Arial" w:hAnsi="Arial" w:cs="Arial"/>
        </w:rPr>
        <w:t xml:space="preserve"> </w:t>
      </w:r>
      <w:r w:rsidRPr="005F46F6">
        <w:rPr>
          <w:rFonts w:ascii="Arial" w:hAnsi="Arial" w:cs="Arial"/>
        </w:rPr>
        <w:t>RUSHMORE COMMUNICATIONS 4,309.00</w:t>
      </w:r>
      <w:r w:rsidR="005F46F6" w:rsidRPr="005F46F6">
        <w:rPr>
          <w:rFonts w:ascii="Arial" w:hAnsi="Arial" w:cs="Arial"/>
        </w:rPr>
        <w:t xml:space="preserve"> </w:t>
      </w:r>
      <w:r w:rsidRPr="005F46F6">
        <w:rPr>
          <w:rFonts w:ascii="Arial" w:hAnsi="Arial" w:cs="Arial"/>
        </w:rPr>
        <w:t>SD ASSOC OF WEED &amp; PEST SUPERV 50.00</w:t>
      </w:r>
      <w:r w:rsidR="005F46F6" w:rsidRPr="005F46F6">
        <w:rPr>
          <w:rFonts w:ascii="Arial" w:hAnsi="Arial" w:cs="Arial"/>
        </w:rPr>
        <w:t xml:space="preserve"> </w:t>
      </w:r>
      <w:r w:rsidRPr="005F46F6">
        <w:rPr>
          <w:rFonts w:ascii="Arial" w:hAnsi="Arial" w:cs="Arial"/>
        </w:rPr>
        <w:t>SD DEPARTMENT OF REVENUE 440.00</w:t>
      </w:r>
      <w:r w:rsidR="005F46F6" w:rsidRPr="005F46F6">
        <w:rPr>
          <w:rFonts w:ascii="Arial" w:hAnsi="Arial" w:cs="Arial"/>
        </w:rPr>
        <w:t xml:space="preserve"> </w:t>
      </w:r>
      <w:r w:rsidRPr="005F46F6">
        <w:rPr>
          <w:rFonts w:ascii="Arial" w:hAnsi="Arial" w:cs="Arial"/>
        </w:rPr>
        <w:t>SD DEPT OF HEALTH 340.00</w:t>
      </w:r>
      <w:r w:rsidR="005F46F6" w:rsidRPr="005F46F6">
        <w:rPr>
          <w:rFonts w:ascii="Arial" w:hAnsi="Arial" w:cs="Arial"/>
        </w:rPr>
        <w:t xml:space="preserve"> </w:t>
      </w:r>
      <w:r w:rsidRPr="005F46F6">
        <w:rPr>
          <w:rFonts w:ascii="Arial" w:hAnsi="Arial" w:cs="Arial"/>
        </w:rPr>
        <w:t>SERVALL TOWEL &amp; LINEN 88.67</w:t>
      </w:r>
      <w:r w:rsidR="005F46F6">
        <w:rPr>
          <w:rFonts w:ascii="Arial" w:hAnsi="Arial" w:cs="Arial"/>
        </w:rPr>
        <w:t xml:space="preserve"> </w:t>
      </w:r>
      <w:r w:rsidRPr="005F46F6">
        <w:rPr>
          <w:rFonts w:ascii="Arial" w:hAnsi="Arial" w:cs="Arial"/>
        </w:rPr>
        <w:t>SOUTHERN HILLS FIRE &amp; SAFETY 189.00</w:t>
      </w:r>
      <w:r w:rsidR="005F46F6" w:rsidRPr="005F46F6">
        <w:rPr>
          <w:rFonts w:ascii="Arial" w:hAnsi="Arial" w:cs="Arial"/>
        </w:rPr>
        <w:t xml:space="preserve"> </w:t>
      </w:r>
      <w:r w:rsidRPr="005F46F6">
        <w:rPr>
          <w:rFonts w:ascii="Arial" w:hAnsi="Arial" w:cs="Arial"/>
        </w:rPr>
        <w:t>SUNSHINE STORAGE 71.00</w:t>
      </w:r>
      <w:r w:rsidR="005F46F6" w:rsidRPr="005F46F6">
        <w:rPr>
          <w:rFonts w:ascii="Arial" w:hAnsi="Arial" w:cs="Arial"/>
        </w:rPr>
        <w:t xml:space="preserve"> </w:t>
      </w:r>
      <w:r w:rsidRPr="005F46F6">
        <w:rPr>
          <w:rFonts w:ascii="Arial" w:hAnsi="Arial" w:cs="Arial"/>
        </w:rPr>
        <w:t>TASER INTERNATIONAL 2,763.00</w:t>
      </w:r>
      <w:r w:rsidR="005F46F6" w:rsidRPr="005F46F6">
        <w:rPr>
          <w:rFonts w:ascii="Arial" w:hAnsi="Arial" w:cs="Arial"/>
        </w:rPr>
        <w:t xml:space="preserve"> </w:t>
      </w:r>
      <w:r w:rsidRPr="005F46F6">
        <w:rPr>
          <w:rFonts w:ascii="Arial" w:hAnsi="Arial" w:cs="Arial"/>
        </w:rPr>
        <w:t>TEI LANDMARK AUDIO 70.91</w:t>
      </w:r>
      <w:r w:rsidR="005F46F6" w:rsidRPr="005F46F6">
        <w:rPr>
          <w:rFonts w:ascii="Arial" w:hAnsi="Arial" w:cs="Arial"/>
        </w:rPr>
        <w:t xml:space="preserve"> </w:t>
      </w:r>
      <w:r w:rsidRPr="005F46F6">
        <w:rPr>
          <w:rFonts w:ascii="Arial" w:hAnsi="Arial" w:cs="Arial"/>
        </w:rPr>
        <w:t>VERIZON WIRELESS 1,261.83</w:t>
      </w:r>
      <w:r w:rsidR="005F46F6" w:rsidRPr="005F46F6">
        <w:rPr>
          <w:rFonts w:ascii="Arial" w:hAnsi="Arial" w:cs="Arial"/>
        </w:rPr>
        <w:t xml:space="preserve"> </w:t>
      </w:r>
      <w:r w:rsidRPr="005F46F6">
        <w:rPr>
          <w:rFonts w:ascii="Arial" w:hAnsi="Arial" w:cs="Arial"/>
        </w:rPr>
        <w:t>WALMART COMMUNITY 141.80</w:t>
      </w:r>
      <w:r w:rsidR="005F46F6" w:rsidRPr="005F46F6">
        <w:rPr>
          <w:rFonts w:ascii="Arial" w:hAnsi="Arial" w:cs="Arial"/>
        </w:rPr>
        <w:t xml:space="preserve"> </w:t>
      </w:r>
      <w:r w:rsidRPr="005F46F6">
        <w:rPr>
          <w:rFonts w:ascii="Arial" w:hAnsi="Arial" w:cs="Arial"/>
        </w:rPr>
        <w:t>WHISLER BEARING CO. 342.10</w:t>
      </w:r>
      <w:r w:rsidR="005F46F6" w:rsidRPr="005F46F6">
        <w:rPr>
          <w:rFonts w:ascii="Arial" w:hAnsi="Arial" w:cs="Arial"/>
        </w:rPr>
        <w:t xml:space="preserve"> </w:t>
      </w:r>
      <w:r w:rsidRPr="005F46F6">
        <w:rPr>
          <w:rFonts w:ascii="Arial" w:hAnsi="Arial" w:cs="Arial"/>
        </w:rPr>
        <w:t>YANKTON CO. SHERIFF 25.00</w:t>
      </w:r>
    </w:p>
    <w:p w:rsidR="00632ED0" w:rsidRPr="005F46F6" w:rsidRDefault="00632ED0" w:rsidP="00632ED0">
      <w:pPr>
        <w:autoSpaceDE w:val="0"/>
        <w:autoSpaceDN w:val="0"/>
        <w:adjustRightInd w:val="0"/>
        <w:rPr>
          <w:rFonts w:ascii="Arial" w:hAnsi="Arial" w:cs="Arial"/>
        </w:rPr>
      </w:pPr>
      <w:r w:rsidRPr="005F46F6">
        <w:rPr>
          <w:rFonts w:ascii="Arial" w:hAnsi="Arial" w:cs="Arial"/>
        </w:rPr>
        <w:t xml:space="preserve"> </w:t>
      </w:r>
    </w:p>
    <w:p w:rsidR="008A0502" w:rsidRPr="00C80181" w:rsidRDefault="00207162" w:rsidP="008A0502">
      <w:pPr>
        <w:pStyle w:val="PlainText"/>
        <w:rPr>
          <w:rFonts w:ascii="Arial" w:eastAsia="Times New Roman" w:hAnsi="Arial" w:cs="Arial"/>
          <w:sz w:val="24"/>
          <w:szCs w:val="24"/>
          <w:lang w:eastAsia="en-US"/>
        </w:rPr>
      </w:pPr>
      <w:r w:rsidRPr="0035633D">
        <w:rPr>
          <w:rFonts w:ascii="Arial" w:hAnsi="Arial" w:cs="Arial"/>
          <w:sz w:val="24"/>
          <w:szCs w:val="24"/>
        </w:rPr>
        <w:t>-</w:t>
      </w:r>
      <w:r w:rsidRPr="00C80181">
        <w:rPr>
          <w:rFonts w:ascii="Arial" w:eastAsia="Times New Roman" w:hAnsi="Arial" w:cs="Arial"/>
          <w:sz w:val="24"/>
          <w:szCs w:val="24"/>
          <w:lang w:eastAsia="en-US"/>
        </w:rPr>
        <w:t xml:space="preserve">Chairman </w:t>
      </w:r>
      <w:r w:rsidR="008935C1" w:rsidRPr="00C80181">
        <w:rPr>
          <w:rFonts w:ascii="Arial" w:eastAsia="Times New Roman" w:hAnsi="Arial" w:cs="Arial"/>
          <w:sz w:val="24"/>
          <w:szCs w:val="24"/>
          <w:lang w:eastAsia="en-US"/>
        </w:rPr>
        <w:t>Lampert</w:t>
      </w:r>
      <w:r w:rsidR="002571F6" w:rsidRPr="00C80181">
        <w:rPr>
          <w:rFonts w:ascii="Arial" w:eastAsia="Times New Roman" w:hAnsi="Arial" w:cs="Arial"/>
          <w:sz w:val="24"/>
          <w:szCs w:val="24"/>
          <w:lang w:eastAsia="en-US"/>
        </w:rPr>
        <w:t xml:space="preserve"> </w:t>
      </w:r>
      <w:r w:rsidR="00441A88" w:rsidRPr="00C80181">
        <w:rPr>
          <w:rFonts w:ascii="Arial" w:eastAsia="Times New Roman" w:hAnsi="Arial" w:cs="Arial"/>
          <w:sz w:val="24"/>
          <w:szCs w:val="24"/>
          <w:lang w:eastAsia="en-US"/>
        </w:rPr>
        <w:t xml:space="preserve">adjourned the meeting at </w:t>
      </w:r>
      <w:r w:rsidR="005F46F6">
        <w:rPr>
          <w:rFonts w:ascii="Arial" w:eastAsia="Times New Roman" w:hAnsi="Arial" w:cs="Arial"/>
          <w:sz w:val="24"/>
          <w:szCs w:val="24"/>
          <w:lang w:eastAsia="en-US"/>
        </w:rPr>
        <w:t>10:30</w:t>
      </w:r>
      <w:r w:rsidR="008935C1" w:rsidRPr="00C80181">
        <w:rPr>
          <w:rFonts w:ascii="Arial" w:eastAsia="Times New Roman" w:hAnsi="Arial" w:cs="Arial"/>
          <w:sz w:val="24"/>
          <w:szCs w:val="24"/>
          <w:lang w:eastAsia="en-US"/>
        </w:rPr>
        <w:t xml:space="preserve"> </w:t>
      </w:r>
      <w:r w:rsidR="008A0502" w:rsidRPr="00C80181">
        <w:rPr>
          <w:rFonts w:ascii="Arial" w:eastAsia="Times New Roman" w:hAnsi="Arial" w:cs="Arial"/>
          <w:sz w:val="24"/>
          <w:szCs w:val="24"/>
          <w:lang w:eastAsia="en-US"/>
        </w:rPr>
        <w:t>a.m. with the ne</w:t>
      </w:r>
      <w:r w:rsidR="001E25AE" w:rsidRPr="00C80181">
        <w:rPr>
          <w:rFonts w:ascii="Arial" w:eastAsia="Times New Roman" w:hAnsi="Arial" w:cs="Arial"/>
          <w:sz w:val="24"/>
          <w:szCs w:val="24"/>
          <w:lang w:eastAsia="en-US"/>
        </w:rPr>
        <w:t xml:space="preserve">xt meeting being held </w:t>
      </w:r>
      <w:r w:rsidR="005F46F6">
        <w:rPr>
          <w:rFonts w:ascii="Arial" w:eastAsia="Times New Roman" w:hAnsi="Arial" w:cs="Arial"/>
          <w:sz w:val="24"/>
          <w:szCs w:val="24"/>
          <w:lang w:eastAsia="en-US"/>
        </w:rPr>
        <w:t>April 8</w:t>
      </w:r>
      <w:r w:rsidR="005F46F6" w:rsidRPr="005F46F6">
        <w:rPr>
          <w:rFonts w:ascii="Arial" w:eastAsia="Times New Roman" w:hAnsi="Arial" w:cs="Arial"/>
          <w:sz w:val="24"/>
          <w:szCs w:val="24"/>
          <w:vertAlign w:val="superscript"/>
          <w:lang w:eastAsia="en-US"/>
        </w:rPr>
        <w:t>th</w:t>
      </w:r>
      <w:r w:rsidR="005F46F6">
        <w:rPr>
          <w:rFonts w:ascii="Arial" w:eastAsia="Times New Roman" w:hAnsi="Arial" w:cs="Arial"/>
          <w:sz w:val="24"/>
          <w:szCs w:val="24"/>
          <w:lang w:eastAsia="en-US"/>
        </w:rPr>
        <w:t>, 2015</w:t>
      </w:r>
      <w:r w:rsidR="0068022E" w:rsidRPr="00C80181">
        <w:rPr>
          <w:rFonts w:ascii="Arial" w:eastAsia="Times New Roman" w:hAnsi="Arial" w:cs="Arial"/>
          <w:sz w:val="24"/>
          <w:szCs w:val="24"/>
          <w:lang w:eastAsia="en-US"/>
        </w:rPr>
        <w:t xml:space="preserve"> at</w:t>
      </w:r>
      <w:r w:rsidR="001D1747" w:rsidRPr="00C80181">
        <w:rPr>
          <w:rFonts w:ascii="Arial" w:eastAsia="Times New Roman" w:hAnsi="Arial" w:cs="Arial"/>
          <w:sz w:val="24"/>
          <w:szCs w:val="24"/>
          <w:lang w:eastAsia="en-US"/>
        </w:rPr>
        <w:t xml:space="preserve"> </w:t>
      </w:r>
      <w:r w:rsidR="00CB4341" w:rsidRPr="00C80181">
        <w:rPr>
          <w:rFonts w:ascii="Arial" w:eastAsia="Times New Roman" w:hAnsi="Arial" w:cs="Arial"/>
          <w:sz w:val="24"/>
          <w:szCs w:val="24"/>
          <w:lang w:eastAsia="en-US"/>
        </w:rPr>
        <w:t>8:00 a.</w:t>
      </w:r>
      <w:r w:rsidR="005350F9" w:rsidRPr="00C80181">
        <w:rPr>
          <w:rFonts w:ascii="Arial" w:eastAsia="Times New Roman" w:hAnsi="Arial" w:cs="Arial"/>
          <w:sz w:val="24"/>
          <w:szCs w:val="24"/>
          <w:lang w:eastAsia="en-US"/>
        </w:rPr>
        <w:t>m. in the Commissioner’s Room in</w:t>
      </w:r>
      <w:r w:rsidR="008A0502" w:rsidRPr="00C80181">
        <w:rPr>
          <w:rFonts w:ascii="Arial" w:eastAsia="Times New Roman" w:hAnsi="Arial" w:cs="Arial"/>
          <w:sz w:val="24"/>
          <w:szCs w:val="24"/>
          <w:lang w:eastAsia="en-US"/>
        </w:rPr>
        <w:t xml:space="preserve"> the </w:t>
      </w:r>
      <w:r w:rsidR="005350F9" w:rsidRPr="00C80181">
        <w:rPr>
          <w:rFonts w:ascii="Arial" w:eastAsia="Times New Roman" w:hAnsi="Arial" w:cs="Arial"/>
          <w:sz w:val="24"/>
          <w:szCs w:val="24"/>
          <w:lang w:eastAsia="en-US"/>
        </w:rPr>
        <w:t>Custer County Courthouse</w:t>
      </w:r>
      <w:r w:rsidR="008A0502" w:rsidRPr="00C80181">
        <w:rPr>
          <w:rFonts w:ascii="Arial" w:eastAsia="Times New Roman" w:hAnsi="Arial" w:cs="Arial"/>
          <w:sz w:val="24"/>
          <w:szCs w:val="24"/>
          <w:lang w:eastAsia="en-US"/>
        </w:rPr>
        <w:t>.</w:t>
      </w:r>
    </w:p>
    <w:p w:rsidR="00BF50E0" w:rsidRPr="00C80181" w:rsidRDefault="00BF50E0" w:rsidP="00BF50E0">
      <w:pPr>
        <w:rPr>
          <w:rFonts w:ascii="Arial" w:hAnsi="Arial" w:cs="Arial"/>
        </w:rPr>
      </w:pPr>
    </w:p>
    <w:p w:rsidR="009A501A" w:rsidRDefault="009A501A" w:rsidP="008F5C65">
      <w:pPr>
        <w:pStyle w:val="PlainText"/>
        <w:rPr>
          <w:rFonts w:ascii="Arial" w:hAnsi="Arial" w:cs="Arial"/>
        </w:rPr>
      </w:pPr>
    </w:p>
    <w:p w:rsidR="009A501A" w:rsidRPr="008935C1" w:rsidRDefault="009A501A" w:rsidP="008F5C65">
      <w:pPr>
        <w:pStyle w:val="PlainText"/>
        <w:rPr>
          <w:rFonts w:ascii="Arial" w:hAnsi="Arial" w:cs="Arial"/>
          <w:sz w:val="24"/>
          <w:szCs w:val="24"/>
        </w:rPr>
      </w:pPr>
    </w:p>
    <w:p w:rsidR="009A501A" w:rsidRPr="008935C1" w:rsidRDefault="009A501A" w:rsidP="008F5C65">
      <w:pPr>
        <w:pStyle w:val="PlainText"/>
        <w:rPr>
          <w:rFonts w:ascii="Arial" w:hAnsi="Arial" w:cs="Arial"/>
          <w:sz w:val="24"/>
          <w:szCs w:val="24"/>
        </w:rPr>
      </w:pPr>
    </w:p>
    <w:p w:rsidR="008F5C65" w:rsidRPr="008935C1" w:rsidRDefault="008F5C65" w:rsidP="008F5C65">
      <w:pPr>
        <w:pStyle w:val="PlainText"/>
        <w:rPr>
          <w:rFonts w:ascii="Arial" w:hAnsi="Arial" w:cs="Arial"/>
          <w:sz w:val="24"/>
          <w:szCs w:val="24"/>
        </w:rPr>
      </w:pPr>
      <w:r w:rsidRPr="008935C1">
        <w:rPr>
          <w:rFonts w:ascii="Arial" w:hAnsi="Arial" w:cs="Arial"/>
          <w:sz w:val="24"/>
          <w:szCs w:val="24"/>
        </w:rPr>
        <w:t>Attest:                                                               _____________</w:t>
      </w:r>
      <w:r w:rsidR="005F46F6">
        <w:rPr>
          <w:rFonts w:ascii="Arial" w:hAnsi="Arial" w:cs="Arial"/>
          <w:sz w:val="24"/>
          <w:szCs w:val="24"/>
        </w:rPr>
        <w:t>_______</w:t>
      </w:r>
      <w:r w:rsidRPr="008935C1">
        <w:rPr>
          <w:rFonts w:ascii="Arial" w:hAnsi="Arial" w:cs="Arial"/>
          <w:sz w:val="24"/>
          <w:szCs w:val="24"/>
        </w:rPr>
        <w:t>______________</w:t>
      </w:r>
    </w:p>
    <w:p w:rsidR="008F5C65" w:rsidRPr="008935C1" w:rsidRDefault="005F46F6" w:rsidP="008F5C65">
      <w:pPr>
        <w:pStyle w:val="Plain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935C1">
        <w:rPr>
          <w:rFonts w:ascii="Arial" w:hAnsi="Arial" w:cs="Arial"/>
          <w:sz w:val="24"/>
          <w:szCs w:val="24"/>
        </w:rPr>
        <w:t>Phil Lampert, Chairman</w:t>
      </w:r>
    </w:p>
    <w:p w:rsidR="005F46F6" w:rsidRDefault="005F46F6" w:rsidP="008F5C65">
      <w:pPr>
        <w:pStyle w:val="PlainText"/>
        <w:rPr>
          <w:rFonts w:ascii="Arial" w:hAnsi="Arial" w:cs="Arial"/>
          <w:sz w:val="24"/>
          <w:szCs w:val="24"/>
        </w:rPr>
      </w:pPr>
    </w:p>
    <w:p w:rsidR="008F5C65" w:rsidRPr="008935C1" w:rsidRDefault="008935C1" w:rsidP="008F5C65">
      <w:pPr>
        <w:pStyle w:val="PlainText"/>
        <w:rPr>
          <w:rFonts w:ascii="Arial" w:hAnsi="Arial" w:cs="Arial"/>
          <w:sz w:val="24"/>
          <w:szCs w:val="24"/>
        </w:rPr>
      </w:pPr>
      <w:r w:rsidRPr="008935C1">
        <w:rPr>
          <w:rFonts w:ascii="Arial" w:hAnsi="Arial" w:cs="Arial"/>
          <w:sz w:val="24"/>
          <w:szCs w:val="24"/>
        </w:rPr>
        <w:t>Nancy Christensen, Auditor</w:t>
      </w:r>
      <w:r w:rsidR="008F5C65" w:rsidRPr="008935C1">
        <w:rPr>
          <w:rFonts w:ascii="Arial" w:hAnsi="Arial" w:cs="Arial"/>
          <w:sz w:val="24"/>
          <w:szCs w:val="24"/>
        </w:rPr>
        <w:t xml:space="preserve">              </w:t>
      </w:r>
      <w:r w:rsidR="005C2A58" w:rsidRPr="008935C1">
        <w:rPr>
          <w:rFonts w:ascii="Arial" w:hAnsi="Arial" w:cs="Arial"/>
          <w:sz w:val="24"/>
          <w:szCs w:val="24"/>
        </w:rPr>
        <w:t xml:space="preserve">              </w:t>
      </w:r>
      <w:r w:rsidR="00207162" w:rsidRPr="008935C1">
        <w:rPr>
          <w:rFonts w:ascii="Arial" w:hAnsi="Arial" w:cs="Arial"/>
          <w:sz w:val="24"/>
          <w:szCs w:val="24"/>
        </w:rPr>
        <w:t xml:space="preserve"> </w:t>
      </w:r>
    </w:p>
    <w:p w:rsidR="005C2A58" w:rsidRPr="008935C1" w:rsidRDefault="005C2A58" w:rsidP="008F5C65">
      <w:pPr>
        <w:pStyle w:val="PlainText"/>
        <w:rPr>
          <w:rFonts w:ascii="Arial" w:hAnsi="Arial" w:cs="Arial"/>
          <w:sz w:val="24"/>
          <w:szCs w:val="24"/>
        </w:rPr>
      </w:pPr>
    </w:p>
    <w:p w:rsidR="005C2A58" w:rsidRPr="008935C1" w:rsidRDefault="005C2A58" w:rsidP="008F5C65">
      <w:pPr>
        <w:pStyle w:val="PlainText"/>
        <w:rPr>
          <w:rFonts w:ascii="Arial" w:hAnsi="Arial" w:cs="Arial"/>
          <w:sz w:val="24"/>
          <w:szCs w:val="24"/>
        </w:rPr>
      </w:pPr>
      <w:r w:rsidRPr="008935C1">
        <w:rPr>
          <w:rFonts w:ascii="Arial" w:hAnsi="Arial" w:cs="Arial"/>
          <w:sz w:val="24"/>
          <w:szCs w:val="24"/>
        </w:rPr>
        <w:t>Published once at the total approximate cost of__________.</w:t>
      </w:r>
    </w:p>
    <w:p w:rsidR="00EA00FB" w:rsidRPr="00BF3DC3" w:rsidRDefault="00EA00FB">
      <w:pPr>
        <w:rPr>
          <w:rFonts w:ascii="Arial" w:hAnsi="Arial" w:cs="Arial"/>
          <w:b/>
          <w:sz w:val="20"/>
          <w:szCs w:val="20"/>
          <w:u w:val="single"/>
        </w:rPr>
      </w:pPr>
    </w:p>
    <w:sectPr w:rsidR="00EA00FB" w:rsidRPr="00BF3DC3" w:rsidSect="00E1018B">
      <w:headerReference w:type="even" r:id="rId8"/>
      <w:headerReference w:type="default" r:id="rId9"/>
      <w:footerReference w:type="even" r:id="rId10"/>
      <w:footerReference w:type="default" r:id="rId11"/>
      <w:headerReference w:type="first" r:id="rId12"/>
      <w:footerReference w:type="first" r:id="rId13"/>
      <w:pgSz w:w="12240" w:h="15840"/>
      <w:pgMar w:top="1440" w:right="81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45D" w:rsidRDefault="00D3245D" w:rsidP="0060260D">
      <w:r>
        <w:separator/>
      </w:r>
    </w:p>
  </w:endnote>
  <w:endnote w:type="continuationSeparator" w:id="0">
    <w:p w:rsidR="00D3245D" w:rsidRDefault="00D3245D"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5D" w:rsidRDefault="00D324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5D" w:rsidRDefault="00D3245D">
    <w:pPr>
      <w:pStyle w:val="Footer"/>
      <w:jc w:val="right"/>
    </w:pPr>
    <w:fldSimple w:instr=" PAGE   \* MERGEFORMAT ">
      <w:r w:rsidR="00CE2FFB">
        <w:rPr>
          <w:noProof/>
        </w:rPr>
        <w:t>4</w:t>
      </w:r>
    </w:fldSimple>
  </w:p>
  <w:p w:rsidR="00D3245D" w:rsidRDefault="00D324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5D" w:rsidRDefault="00D324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45D" w:rsidRDefault="00D3245D" w:rsidP="0060260D">
      <w:r>
        <w:separator/>
      </w:r>
    </w:p>
  </w:footnote>
  <w:footnote w:type="continuationSeparator" w:id="0">
    <w:p w:rsidR="00D3245D" w:rsidRDefault="00D3245D" w:rsidP="00602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5D" w:rsidRDefault="00D324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5D" w:rsidRDefault="00D324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5D" w:rsidRDefault="00D324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3321F1"/>
    <w:multiLevelType w:val="hybridMultilevel"/>
    <w:tmpl w:val="F580B4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9"/>
  </w:num>
  <w:num w:numId="5">
    <w:abstractNumId w:val="12"/>
  </w:num>
  <w:num w:numId="6">
    <w:abstractNumId w:val="2"/>
  </w:num>
  <w:num w:numId="7">
    <w:abstractNumId w:val="11"/>
  </w:num>
  <w:num w:numId="8">
    <w:abstractNumId w:val="8"/>
  </w:num>
  <w:num w:numId="9">
    <w:abstractNumId w:val="6"/>
  </w:num>
  <w:num w:numId="10">
    <w:abstractNumId w:val="10"/>
  </w:num>
  <w:num w:numId="11">
    <w:abstractNumId w:val="5"/>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FD0512"/>
    <w:rsid w:val="00003FDF"/>
    <w:rsid w:val="000051FB"/>
    <w:rsid w:val="0002542C"/>
    <w:rsid w:val="000337ED"/>
    <w:rsid w:val="0003469B"/>
    <w:rsid w:val="0003789B"/>
    <w:rsid w:val="00044082"/>
    <w:rsid w:val="00062A49"/>
    <w:rsid w:val="000700FF"/>
    <w:rsid w:val="00070679"/>
    <w:rsid w:val="000802CA"/>
    <w:rsid w:val="00080CAF"/>
    <w:rsid w:val="00083799"/>
    <w:rsid w:val="00084763"/>
    <w:rsid w:val="00085314"/>
    <w:rsid w:val="00085BBF"/>
    <w:rsid w:val="000A02D1"/>
    <w:rsid w:val="000B0190"/>
    <w:rsid w:val="000D3345"/>
    <w:rsid w:val="000E5386"/>
    <w:rsid w:val="00117178"/>
    <w:rsid w:val="0017105F"/>
    <w:rsid w:val="001978F3"/>
    <w:rsid w:val="001A1F92"/>
    <w:rsid w:val="001B0F7D"/>
    <w:rsid w:val="001D0E06"/>
    <w:rsid w:val="001D1747"/>
    <w:rsid w:val="001E25AE"/>
    <w:rsid w:val="00207162"/>
    <w:rsid w:val="002343C1"/>
    <w:rsid w:val="00240E1D"/>
    <w:rsid w:val="002571F6"/>
    <w:rsid w:val="00270205"/>
    <w:rsid w:val="00274CB1"/>
    <w:rsid w:val="002A09D8"/>
    <w:rsid w:val="002B185E"/>
    <w:rsid w:val="002D473A"/>
    <w:rsid w:val="002E1F8E"/>
    <w:rsid w:val="002E524D"/>
    <w:rsid w:val="00303230"/>
    <w:rsid w:val="00322EF9"/>
    <w:rsid w:val="003404A3"/>
    <w:rsid w:val="00343C92"/>
    <w:rsid w:val="0035633D"/>
    <w:rsid w:val="00361108"/>
    <w:rsid w:val="0036641C"/>
    <w:rsid w:val="00390187"/>
    <w:rsid w:val="003A3B2E"/>
    <w:rsid w:val="003A5D43"/>
    <w:rsid w:val="003D0893"/>
    <w:rsid w:val="003E3CD3"/>
    <w:rsid w:val="003F1770"/>
    <w:rsid w:val="003F6271"/>
    <w:rsid w:val="00400F3F"/>
    <w:rsid w:val="00402C38"/>
    <w:rsid w:val="004276B6"/>
    <w:rsid w:val="00434C34"/>
    <w:rsid w:val="00441A88"/>
    <w:rsid w:val="0045612D"/>
    <w:rsid w:val="004A04FE"/>
    <w:rsid w:val="004C19BC"/>
    <w:rsid w:val="004E2362"/>
    <w:rsid w:val="004F165F"/>
    <w:rsid w:val="00517F30"/>
    <w:rsid w:val="005304A7"/>
    <w:rsid w:val="005350F9"/>
    <w:rsid w:val="0053535C"/>
    <w:rsid w:val="0055161A"/>
    <w:rsid w:val="00551BB0"/>
    <w:rsid w:val="00573132"/>
    <w:rsid w:val="0059609D"/>
    <w:rsid w:val="005C2A58"/>
    <w:rsid w:val="005D1F30"/>
    <w:rsid w:val="005F46F6"/>
    <w:rsid w:val="005F52DD"/>
    <w:rsid w:val="0060260D"/>
    <w:rsid w:val="006049DC"/>
    <w:rsid w:val="00606E49"/>
    <w:rsid w:val="00611BAD"/>
    <w:rsid w:val="00632ED0"/>
    <w:rsid w:val="00644354"/>
    <w:rsid w:val="00663B60"/>
    <w:rsid w:val="0068022E"/>
    <w:rsid w:val="00680B7B"/>
    <w:rsid w:val="00690BD8"/>
    <w:rsid w:val="00693114"/>
    <w:rsid w:val="00693F5D"/>
    <w:rsid w:val="006F0F05"/>
    <w:rsid w:val="006F3F25"/>
    <w:rsid w:val="006F5565"/>
    <w:rsid w:val="007075C4"/>
    <w:rsid w:val="007117BD"/>
    <w:rsid w:val="00740F03"/>
    <w:rsid w:val="00754C45"/>
    <w:rsid w:val="00774E20"/>
    <w:rsid w:val="00775C8E"/>
    <w:rsid w:val="00785580"/>
    <w:rsid w:val="00792BB5"/>
    <w:rsid w:val="007A1A9E"/>
    <w:rsid w:val="00804A05"/>
    <w:rsid w:val="0080592B"/>
    <w:rsid w:val="0081090F"/>
    <w:rsid w:val="00843792"/>
    <w:rsid w:val="0085018D"/>
    <w:rsid w:val="00862740"/>
    <w:rsid w:val="00884CE0"/>
    <w:rsid w:val="008924F4"/>
    <w:rsid w:val="008935C1"/>
    <w:rsid w:val="008A0141"/>
    <w:rsid w:val="008A0502"/>
    <w:rsid w:val="008A14B9"/>
    <w:rsid w:val="008B0659"/>
    <w:rsid w:val="008B1CD8"/>
    <w:rsid w:val="008F5C65"/>
    <w:rsid w:val="009070F7"/>
    <w:rsid w:val="009230C7"/>
    <w:rsid w:val="00941E67"/>
    <w:rsid w:val="00943D0F"/>
    <w:rsid w:val="00963442"/>
    <w:rsid w:val="0097045D"/>
    <w:rsid w:val="00973B06"/>
    <w:rsid w:val="00997F52"/>
    <w:rsid w:val="009A26C0"/>
    <w:rsid w:val="009A3011"/>
    <w:rsid w:val="009A501A"/>
    <w:rsid w:val="009B18DC"/>
    <w:rsid w:val="009C2A90"/>
    <w:rsid w:val="009D392E"/>
    <w:rsid w:val="009E12B4"/>
    <w:rsid w:val="009E5451"/>
    <w:rsid w:val="009F207B"/>
    <w:rsid w:val="009F3452"/>
    <w:rsid w:val="009F72D7"/>
    <w:rsid w:val="00A11868"/>
    <w:rsid w:val="00A12D91"/>
    <w:rsid w:val="00A1666D"/>
    <w:rsid w:val="00A32B80"/>
    <w:rsid w:val="00A3446D"/>
    <w:rsid w:val="00A52D44"/>
    <w:rsid w:val="00A86831"/>
    <w:rsid w:val="00A86855"/>
    <w:rsid w:val="00A87CD2"/>
    <w:rsid w:val="00A97FB1"/>
    <w:rsid w:val="00AB20D6"/>
    <w:rsid w:val="00AD0397"/>
    <w:rsid w:val="00AE7A30"/>
    <w:rsid w:val="00B12CC5"/>
    <w:rsid w:val="00B23F34"/>
    <w:rsid w:val="00B3433A"/>
    <w:rsid w:val="00B534EE"/>
    <w:rsid w:val="00B64AA8"/>
    <w:rsid w:val="00B70773"/>
    <w:rsid w:val="00B83940"/>
    <w:rsid w:val="00B9295C"/>
    <w:rsid w:val="00B978BB"/>
    <w:rsid w:val="00BB2B67"/>
    <w:rsid w:val="00BE7C5B"/>
    <w:rsid w:val="00BF3DC3"/>
    <w:rsid w:val="00BF50E0"/>
    <w:rsid w:val="00C04904"/>
    <w:rsid w:val="00C231E7"/>
    <w:rsid w:val="00C27DE4"/>
    <w:rsid w:val="00C335E2"/>
    <w:rsid w:val="00C6764D"/>
    <w:rsid w:val="00C80181"/>
    <w:rsid w:val="00C9792A"/>
    <w:rsid w:val="00CA02C8"/>
    <w:rsid w:val="00CA3672"/>
    <w:rsid w:val="00CB0ABC"/>
    <w:rsid w:val="00CB2043"/>
    <w:rsid w:val="00CB28A7"/>
    <w:rsid w:val="00CB4341"/>
    <w:rsid w:val="00CC04FA"/>
    <w:rsid w:val="00CC207F"/>
    <w:rsid w:val="00CD7D0E"/>
    <w:rsid w:val="00CE094A"/>
    <w:rsid w:val="00CE2FFB"/>
    <w:rsid w:val="00D02827"/>
    <w:rsid w:val="00D03FC7"/>
    <w:rsid w:val="00D065C1"/>
    <w:rsid w:val="00D26958"/>
    <w:rsid w:val="00D3245D"/>
    <w:rsid w:val="00D47E15"/>
    <w:rsid w:val="00D53025"/>
    <w:rsid w:val="00D57FBA"/>
    <w:rsid w:val="00D607A2"/>
    <w:rsid w:val="00D8150E"/>
    <w:rsid w:val="00D8368C"/>
    <w:rsid w:val="00D97097"/>
    <w:rsid w:val="00DD75E4"/>
    <w:rsid w:val="00DE6AB9"/>
    <w:rsid w:val="00DF3388"/>
    <w:rsid w:val="00DF5947"/>
    <w:rsid w:val="00DF737B"/>
    <w:rsid w:val="00E1018B"/>
    <w:rsid w:val="00E3250A"/>
    <w:rsid w:val="00E33E55"/>
    <w:rsid w:val="00E3459E"/>
    <w:rsid w:val="00E421CB"/>
    <w:rsid w:val="00E4774A"/>
    <w:rsid w:val="00E500D6"/>
    <w:rsid w:val="00E543EA"/>
    <w:rsid w:val="00E60231"/>
    <w:rsid w:val="00EA00FB"/>
    <w:rsid w:val="00EA3FDE"/>
    <w:rsid w:val="00EA4CE2"/>
    <w:rsid w:val="00EB42D9"/>
    <w:rsid w:val="00EC200D"/>
    <w:rsid w:val="00ED0FD1"/>
    <w:rsid w:val="00ED4146"/>
    <w:rsid w:val="00F20F4B"/>
    <w:rsid w:val="00F402A0"/>
    <w:rsid w:val="00F64052"/>
    <w:rsid w:val="00F73883"/>
    <w:rsid w:val="00F80920"/>
    <w:rsid w:val="00F95812"/>
    <w:rsid w:val="00FA79F2"/>
    <w:rsid w:val="00FD0512"/>
    <w:rsid w:val="00FE7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 w:type="paragraph" w:styleId="NoSpacing">
    <w:name w:val="No Spacing"/>
    <w:uiPriority w:val="1"/>
    <w:qFormat/>
    <w:rsid w:val="00CC207F"/>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42665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3D9EE-15B3-48BF-BE38-C44837C3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12139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3</cp:revision>
  <cp:lastPrinted>2015-03-26T19:03:00Z</cp:lastPrinted>
  <dcterms:created xsi:type="dcterms:W3CDTF">2015-03-26T20:21:00Z</dcterms:created>
  <dcterms:modified xsi:type="dcterms:W3CDTF">2015-03-26T20:37:00Z</dcterms:modified>
</cp:coreProperties>
</file>